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974" w:rsidRPr="00F46BA7" w:rsidRDefault="00A65974" w:rsidP="00A65974">
      <w:pPr>
        <w:ind w:right="-450"/>
        <w:rPr>
          <w:b/>
          <w:sz w:val="26"/>
          <w:szCs w:val="26"/>
        </w:rPr>
      </w:pPr>
      <w:r w:rsidRPr="00F46BA7">
        <w:rPr>
          <w:sz w:val="26"/>
          <w:szCs w:val="26"/>
        </w:rPr>
        <w:t xml:space="preserve">ỦY BAN MTTQ VIỆT </w:t>
      </w:r>
      <w:smartTag w:uri="urn:schemas-microsoft-com:office:smarttags" w:element="country-region">
        <w:r w:rsidRPr="00F46BA7">
          <w:rPr>
            <w:sz w:val="26"/>
            <w:szCs w:val="26"/>
          </w:rPr>
          <w:t>NAM</w:t>
        </w:r>
      </w:smartTag>
      <w:r w:rsidRPr="00F46BA7">
        <w:rPr>
          <w:b/>
          <w:sz w:val="26"/>
          <w:szCs w:val="26"/>
        </w:rPr>
        <w:t xml:space="preserve">             </w:t>
      </w:r>
      <w:r>
        <w:rPr>
          <w:b/>
          <w:sz w:val="26"/>
          <w:szCs w:val="26"/>
        </w:rPr>
        <w:t xml:space="preserve">  </w:t>
      </w:r>
      <w:r w:rsidRPr="00F46BA7">
        <w:rPr>
          <w:b/>
          <w:sz w:val="26"/>
          <w:szCs w:val="26"/>
        </w:rPr>
        <w:t xml:space="preserve">CỘNG HÒA XÃ HỘI CHỦ NGHĨA VIỆT </w:t>
      </w:r>
      <w:smartTag w:uri="urn:schemas-microsoft-com:office:smarttags" w:element="country-region">
        <w:smartTag w:uri="urn:schemas-microsoft-com:office:smarttags" w:element="place">
          <w:r w:rsidRPr="00F46BA7">
            <w:rPr>
              <w:b/>
              <w:sz w:val="26"/>
              <w:szCs w:val="26"/>
            </w:rPr>
            <w:t>NAM</w:t>
          </w:r>
        </w:smartTag>
      </w:smartTag>
    </w:p>
    <w:p w:rsidR="00A65974" w:rsidRPr="00F46BA7" w:rsidRDefault="00A65974" w:rsidP="00A65974">
      <w:pPr>
        <w:ind w:left="-140" w:firstLine="140"/>
        <w:rPr>
          <w:b/>
          <w:sz w:val="26"/>
          <w:szCs w:val="26"/>
        </w:rPr>
      </w:pPr>
      <w:r w:rsidRPr="00F46BA7">
        <w:rPr>
          <w:b/>
          <w:sz w:val="26"/>
          <w:szCs w:val="26"/>
        </w:rPr>
        <w:t xml:space="preserve">          </w:t>
      </w:r>
      <w:r w:rsidRPr="00F46BA7">
        <w:rPr>
          <w:sz w:val="26"/>
          <w:szCs w:val="26"/>
        </w:rPr>
        <w:t>TỈNH TÂY NINH</w:t>
      </w:r>
      <w:r w:rsidRPr="00F46BA7">
        <w:rPr>
          <w:sz w:val="26"/>
          <w:szCs w:val="26"/>
        </w:rPr>
        <w:tab/>
      </w:r>
      <w:r w:rsidRPr="00F46BA7">
        <w:rPr>
          <w:b/>
          <w:sz w:val="26"/>
          <w:szCs w:val="26"/>
        </w:rPr>
        <w:tab/>
        <w:t xml:space="preserve">                        </w:t>
      </w:r>
      <w:proofErr w:type="spellStart"/>
      <w:r w:rsidRPr="00F46BA7">
        <w:rPr>
          <w:b/>
          <w:szCs w:val="28"/>
        </w:rPr>
        <w:t>Độc</w:t>
      </w:r>
      <w:proofErr w:type="spellEnd"/>
      <w:r w:rsidRPr="00F46BA7">
        <w:rPr>
          <w:b/>
          <w:szCs w:val="28"/>
        </w:rPr>
        <w:t xml:space="preserve"> </w:t>
      </w:r>
      <w:proofErr w:type="spellStart"/>
      <w:r w:rsidRPr="00F46BA7">
        <w:rPr>
          <w:b/>
          <w:szCs w:val="28"/>
        </w:rPr>
        <w:t>lập</w:t>
      </w:r>
      <w:proofErr w:type="spellEnd"/>
      <w:r w:rsidRPr="00F46BA7">
        <w:rPr>
          <w:b/>
          <w:szCs w:val="28"/>
        </w:rPr>
        <w:t xml:space="preserve"> - </w:t>
      </w:r>
      <w:proofErr w:type="spellStart"/>
      <w:r w:rsidRPr="00F46BA7">
        <w:rPr>
          <w:b/>
          <w:szCs w:val="28"/>
        </w:rPr>
        <w:t>Tự</w:t>
      </w:r>
      <w:proofErr w:type="spellEnd"/>
      <w:r w:rsidRPr="00F46BA7">
        <w:rPr>
          <w:b/>
          <w:szCs w:val="28"/>
        </w:rPr>
        <w:t xml:space="preserve"> do - </w:t>
      </w:r>
      <w:proofErr w:type="spellStart"/>
      <w:r w:rsidRPr="00F46BA7">
        <w:rPr>
          <w:b/>
          <w:szCs w:val="28"/>
        </w:rPr>
        <w:t>Hạnh</w:t>
      </w:r>
      <w:proofErr w:type="spellEnd"/>
      <w:r w:rsidRPr="00F46BA7">
        <w:rPr>
          <w:b/>
          <w:szCs w:val="28"/>
        </w:rPr>
        <w:t xml:space="preserve"> </w:t>
      </w:r>
      <w:proofErr w:type="spellStart"/>
      <w:r w:rsidRPr="00F46BA7">
        <w:rPr>
          <w:b/>
          <w:szCs w:val="28"/>
        </w:rPr>
        <w:t>phúc</w:t>
      </w:r>
      <w:proofErr w:type="spellEnd"/>
    </w:p>
    <w:p w:rsidR="00A65974" w:rsidRPr="00F46BA7" w:rsidRDefault="00E20E38" w:rsidP="00A65974">
      <w:pPr>
        <w:ind w:left="-140" w:firstLine="140"/>
        <w:rPr>
          <w:b/>
          <w:szCs w:val="28"/>
        </w:rPr>
      </w:pPr>
      <w:r>
        <w:rPr>
          <w:b/>
          <w:noProof/>
          <w:szCs w:val="28"/>
        </w:rPr>
        <w:pict>
          <v:line id="_x0000_s1029" style="position:absolute;left:0;text-align:left;z-index:251661312" from="256.15pt,4.95pt" to="430.55pt,4.95pt"/>
        </w:pict>
      </w:r>
      <w:r w:rsidR="00A65974" w:rsidRPr="00F46BA7">
        <w:rPr>
          <w:b/>
          <w:szCs w:val="28"/>
        </w:rPr>
        <w:t xml:space="preserve">   BAN THƯỜNG TRỰC</w:t>
      </w:r>
      <w:r w:rsidR="00A65974" w:rsidRPr="00F46BA7">
        <w:rPr>
          <w:b/>
          <w:szCs w:val="28"/>
        </w:rPr>
        <w:tab/>
      </w:r>
      <w:r w:rsidR="00A65974" w:rsidRPr="00F46BA7">
        <w:rPr>
          <w:b/>
          <w:szCs w:val="28"/>
        </w:rPr>
        <w:tab/>
      </w:r>
      <w:r w:rsidR="00A65974" w:rsidRPr="00F46BA7">
        <w:rPr>
          <w:b/>
          <w:szCs w:val="28"/>
        </w:rPr>
        <w:tab/>
      </w:r>
      <w:r w:rsidR="00A65974" w:rsidRPr="00F46BA7">
        <w:rPr>
          <w:b/>
          <w:szCs w:val="28"/>
        </w:rPr>
        <w:tab/>
      </w:r>
      <w:r w:rsidR="00A65974" w:rsidRPr="00F46BA7">
        <w:rPr>
          <w:b/>
          <w:szCs w:val="28"/>
        </w:rPr>
        <w:tab/>
      </w:r>
    </w:p>
    <w:p w:rsidR="00A65974" w:rsidRPr="00F46BA7" w:rsidRDefault="00E20E38" w:rsidP="00A65974">
      <w:pPr>
        <w:ind w:left="-140" w:firstLine="140"/>
        <w:rPr>
          <w:i/>
          <w:szCs w:val="28"/>
        </w:rPr>
      </w:pPr>
      <w:r w:rsidRPr="00E20E38">
        <w:rPr>
          <w:b/>
          <w:noProof/>
          <w:szCs w:val="28"/>
        </w:rPr>
        <w:pict>
          <v:line id="_x0000_s1028" style="position:absolute;left:0;text-align:left;z-index:251660288" from="11.3pt,4.65pt" to="149.3pt,4.65pt"/>
        </w:pict>
      </w:r>
      <w:r w:rsidR="00A65974" w:rsidRPr="00F46BA7">
        <w:rPr>
          <w:b/>
          <w:szCs w:val="28"/>
        </w:rPr>
        <w:tab/>
      </w:r>
      <w:r w:rsidR="00A65974" w:rsidRPr="00F46BA7">
        <w:rPr>
          <w:b/>
          <w:szCs w:val="28"/>
        </w:rPr>
        <w:tab/>
      </w:r>
      <w:r w:rsidR="00A65974" w:rsidRPr="00F46BA7">
        <w:rPr>
          <w:b/>
          <w:szCs w:val="28"/>
        </w:rPr>
        <w:tab/>
      </w:r>
      <w:r w:rsidR="00A65974" w:rsidRPr="00F46BA7">
        <w:rPr>
          <w:b/>
          <w:szCs w:val="28"/>
        </w:rPr>
        <w:tab/>
        <w:t xml:space="preserve">                             </w:t>
      </w:r>
    </w:p>
    <w:p w:rsidR="00A65974" w:rsidRPr="00F46BA7" w:rsidRDefault="00A65974" w:rsidP="00A65974">
      <w:pPr>
        <w:ind w:left="-140" w:firstLine="140"/>
        <w:rPr>
          <w:i/>
          <w:szCs w:val="28"/>
        </w:rPr>
      </w:pPr>
      <w:r w:rsidRPr="00F46BA7">
        <w:rPr>
          <w:i/>
          <w:szCs w:val="28"/>
        </w:rPr>
        <w:t xml:space="preserve"> </w:t>
      </w:r>
      <w:r w:rsidR="00561EF0">
        <w:rPr>
          <w:i/>
          <w:szCs w:val="28"/>
        </w:rPr>
        <w:t xml:space="preserve">  </w:t>
      </w:r>
      <w:proofErr w:type="spellStart"/>
      <w:r>
        <w:rPr>
          <w:szCs w:val="28"/>
        </w:rPr>
        <w:t>Số</w:t>
      </w:r>
      <w:proofErr w:type="spellEnd"/>
      <w:r>
        <w:rPr>
          <w:szCs w:val="28"/>
        </w:rPr>
        <w:t xml:space="preserve">: </w:t>
      </w:r>
      <w:r w:rsidR="00561EF0">
        <w:rPr>
          <w:szCs w:val="28"/>
        </w:rPr>
        <w:t>572</w:t>
      </w:r>
      <w:r>
        <w:rPr>
          <w:szCs w:val="28"/>
        </w:rPr>
        <w:t xml:space="preserve"> </w:t>
      </w:r>
      <w:r w:rsidRPr="00F46BA7">
        <w:rPr>
          <w:szCs w:val="28"/>
        </w:rPr>
        <w:t>/BC-MTTQ-BTT</w:t>
      </w:r>
      <w:r w:rsidRPr="00F46BA7">
        <w:rPr>
          <w:i/>
          <w:szCs w:val="28"/>
        </w:rPr>
        <w:t xml:space="preserve">                     </w:t>
      </w:r>
      <w:r>
        <w:rPr>
          <w:i/>
          <w:szCs w:val="28"/>
        </w:rPr>
        <w:t xml:space="preserve"> </w:t>
      </w:r>
      <w:proofErr w:type="spellStart"/>
      <w:r w:rsidRPr="00F46BA7">
        <w:rPr>
          <w:i/>
          <w:szCs w:val="28"/>
        </w:rPr>
        <w:t>Tây</w:t>
      </w:r>
      <w:proofErr w:type="spellEnd"/>
      <w:r w:rsidRPr="00F46BA7">
        <w:rPr>
          <w:i/>
          <w:szCs w:val="28"/>
        </w:rPr>
        <w:t xml:space="preserve"> </w:t>
      </w:r>
      <w:proofErr w:type="spellStart"/>
      <w:r w:rsidRPr="00F46BA7">
        <w:rPr>
          <w:i/>
          <w:szCs w:val="28"/>
        </w:rPr>
        <w:t>Nin</w:t>
      </w:r>
      <w:r>
        <w:rPr>
          <w:i/>
          <w:szCs w:val="28"/>
        </w:rPr>
        <w:t>h</w:t>
      </w:r>
      <w:proofErr w:type="spellEnd"/>
      <w:r>
        <w:rPr>
          <w:i/>
          <w:szCs w:val="28"/>
        </w:rPr>
        <w:t xml:space="preserve">, </w:t>
      </w:r>
      <w:proofErr w:type="spellStart"/>
      <w:r>
        <w:rPr>
          <w:i/>
          <w:szCs w:val="28"/>
        </w:rPr>
        <w:t>ngày</w:t>
      </w:r>
      <w:proofErr w:type="spellEnd"/>
      <w:r>
        <w:rPr>
          <w:i/>
          <w:szCs w:val="28"/>
        </w:rPr>
        <w:t xml:space="preserve">  </w:t>
      </w:r>
      <w:r w:rsidR="00561EF0">
        <w:rPr>
          <w:i/>
          <w:szCs w:val="28"/>
        </w:rPr>
        <w:t>02</w:t>
      </w:r>
      <w:r w:rsidR="00814E84">
        <w:rPr>
          <w:i/>
          <w:szCs w:val="28"/>
        </w:rPr>
        <w:t xml:space="preserve">  </w:t>
      </w:r>
      <w:proofErr w:type="spellStart"/>
      <w:r w:rsidRPr="00F46BA7">
        <w:rPr>
          <w:i/>
          <w:szCs w:val="28"/>
        </w:rPr>
        <w:t>tháng</w:t>
      </w:r>
      <w:proofErr w:type="spellEnd"/>
      <w:r w:rsidRPr="00F46BA7">
        <w:rPr>
          <w:i/>
          <w:szCs w:val="28"/>
        </w:rPr>
        <w:t xml:space="preserve"> </w:t>
      </w:r>
      <w:r w:rsidR="00451DFF">
        <w:rPr>
          <w:i/>
          <w:szCs w:val="28"/>
        </w:rPr>
        <w:t>7</w:t>
      </w:r>
      <w:r w:rsidRPr="00F46BA7">
        <w:rPr>
          <w:i/>
          <w:szCs w:val="28"/>
        </w:rPr>
        <w:t xml:space="preserve"> </w:t>
      </w:r>
      <w:proofErr w:type="spellStart"/>
      <w:r w:rsidRPr="00F46BA7">
        <w:rPr>
          <w:i/>
          <w:szCs w:val="28"/>
        </w:rPr>
        <w:t>năm</w:t>
      </w:r>
      <w:proofErr w:type="spellEnd"/>
      <w:r w:rsidRPr="00F46BA7">
        <w:rPr>
          <w:i/>
          <w:szCs w:val="28"/>
        </w:rPr>
        <w:t xml:space="preserve"> 201</w:t>
      </w:r>
      <w:r>
        <w:rPr>
          <w:i/>
          <w:szCs w:val="28"/>
        </w:rPr>
        <w:t>8</w:t>
      </w:r>
    </w:p>
    <w:p w:rsidR="0008441E" w:rsidRDefault="0008441E" w:rsidP="0059018A">
      <w:pPr>
        <w:jc w:val="center"/>
        <w:rPr>
          <w:b/>
          <w:sz w:val="30"/>
          <w:szCs w:val="30"/>
        </w:rPr>
      </w:pPr>
    </w:p>
    <w:p w:rsidR="001F42A7" w:rsidRPr="00451DFF" w:rsidRDefault="001F42A7" w:rsidP="0059018A">
      <w:pPr>
        <w:jc w:val="center"/>
        <w:rPr>
          <w:b/>
          <w:sz w:val="20"/>
          <w:szCs w:val="30"/>
        </w:rPr>
      </w:pPr>
    </w:p>
    <w:p w:rsidR="0059018A" w:rsidRPr="0012761E" w:rsidRDefault="0059018A" w:rsidP="00A363F4">
      <w:pPr>
        <w:jc w:val="center"/>
        <w:rPr>
          <w:b/>
          <w:szCs w:val="28"/>
        </w:rPr>
      </w:pPr>
      <w:r w:rsidRPr="0012761E">
        <w:rPr>
          <w:b/>
          <w:szCs w:val="28"/>
        </w:rPr>
        <w:t>BÁO CÁO</w:t>
      </w:r>
    </w:p>
    <w:p w:rsidR="0059018A" w:rsidRPr="0012761E" w:rsidRDefault="0059018A" w:rsidP="00A363F4">
      <w:pPr>
        <w:jc w:val="center"/>
        <w:rPr>
          <w:b/>
          <w:szCs w:val="28"/>
        </w:rPr>
      </w:pPr>
      <w:r w:rsidRPr="0012761E">
        <w:rPr>
          <w:b/>
          <w:szCs w:val="28"/>
        </w:rPr>
        <w:t xml:space="preserve"> </w:t>
      </w:r>
      <w:proofErr w:type="spellStart"/>
      <w:r w:rsidRPr="0012761E">
        <w:rPr>
          <w:b/>
          <w:szCs w:val="28"/>
        </w:rPr>
        <w:t>Tập</w:t>
      </w:r>
      <w:proofErr w:type="spellEnd"/>
      <w:r w:rsidRPr="0012761E">
        <w:rPr>
          <w:b/>
          <w:szCs w:val="28"/>
        </w:rPr>
        <w:t xml:space="preserve"> </w:t>
      </w:r>
      <w:proofErr w:type="spellStart"/>
      <w:r w:rsidRPr="0012761E">
        <w:rPr>
          <w:b/>
          <w:szCs w:val="28"/>
        </w:rPr>
        <w:t>hợp</w:t>
      </w:r>
      <w:proofErr w:type="spellEnd"/>
      <w:r w:rsidRPr="0012761E">
        <w:rPr>
          <w:b/>
          <w:szCs w:val="28"/>
        </w:rPr>
        <w:t xml:space="preserve"> ý </w:t>
      </w:r>
      <w:proofErr w:type="spellStart"/>
      <w:r w:rsidRPr="0012761E">
        <w:rPr>
          <w:b/>
          <w:szCs w:val="28"/>
        </w:rPr>
        <w:t>kiến</w:t>
      </w:r>
      <w:proofErr w:type="spellEnd"/>
      <w:r w:rsidRPr="0012761E">
        <w:rPr>
          <w:b/>
          <w:szCs w:val="28"/>
        </w:rPr>
        <w:t xml:space="preserve">, </w:t>
      </w:r>
      <w:proofErr w:type="spellStart"/>
      <w:r w:rsidRPr="0012761E">
        <w:rPr>
          <w:b/>
          <w:szCs w:val="28"/>
        </w:rPr>
        <w:t>ngu</w:t>
      </w:r>
      <w:r w:rsidR="00C5539C" w:rsidRPr="0012761E">
        <w:rPr>
          <w:b/>
          <w:szCs w:val="28"/>
        </w:rPr>
        <w:t>yện</w:t>
      </w:r>
      <w:proofErr w:type="spellEnd"/>
      <w:r w:rsidR="00C5539C" w:rsidRPr="0012761E">
        <w:rPr>
          <w:b/>
          <w:szCs w:val="28"/>
        </w:rPr>
        <w:t xml:space="preserve"> </w:t>
      </w:r>
      <w:proofErr w:type="spellStart"/>
      <w:r w:rsidR="00C5539C" w:rsidRPr="0012761E">
        <w:rPr>
          <w:b/>
          <w:szCs w:val="28"/>
        </w:rPr>
        <w:t>vọng</w:t>
      </w:r>
      <w:proofErr w:type="spellEnd"/>
      <w:r w:rsidR="00C5539C" w:rsidRPr="0012761E">
        <w:rPr>
          <w:b/>
          <w:szCs w:val="28"/>
        </w:rPr>
        <w:t xml:space="preserve"> </w:t>
      </w:r>
      <w:proofErr w:type="spellStart"/>
      <w:r w:rsidR="00C5539C" w:rsidRPr="0012761E">
        <w:rPr>
          <w:b/>
          <w:szCs w:val="28"/>
        </w:rPr>
        <w:t>của</w:t>
      </w:r>
      <w:proofErr w:type="spellEnd"/>
      <w:r w:rsidR="00C5539C" w:rsidRPr="0012761E">
        <w:rPr>
          <w:b/>
          <w:szCs w:val="28"/>
        </w:rPr>
        <w:t xml:space="preserve"> </w:t>
      </w:r>
      <w:proofErr w:type="spellStart"/>
      <w:r w:rsidR="00C5539C" w:rsidRPr="0012761E">
        <w:rPr>
          <w:b/>
          <w:szCs w:val="28"/>
        </w:rPr>
        <w:t>Nhân</w:t>
      </w:r>
      <w:proofErr w:type="spellEnd"/>
      <w:r w:rsidR="00C5539C" w:rsidRPr="0012761E">
        <w:rPr>
          <w:b/>
          <w:szCs w:val="28"/>
        </w:rPr>
        <w:t xml:space="preserve"> </w:t>
      </w:r>
      <w:proofErr w:type="spellStart"/>
      <w:r w:rsidR="00C5539C" w:rsidRPr="0012761E">
        <w:rPr>
          <w:b/>
          <w:szCs w:val="28"/>
        </w:rPr>
        <w:t>dân</w:t>
      </w:r>
      <w:proofErr w:type="spellEnd"/>
      <w:r w:rsidR="00C5539C" w:rsidRPr="0012761E">
        <w:rPr>
          <w:b/>
          <w:szCs w:val="28"/>
        </w:rPr>
        <w:t xml:space="preserve"> </w:t>
      </w:r>
      <w:proofErr w:type="spellStart"/>
      <w:r w:rsidR="00C5539C" w:rsidRPr="0012761E">
        <w:rPr>
          <w:b/>
          <w:szCs w:val="28"/>
        </w:rPr>
        <w:t>quý</w:t>
      </w:r>
      <w:proofErr w:type="spellEnd"/>
      <w:r w:rsidR="00C5539C" w:rsidRPr="0012761E">
        <w:rPr>
          <w:b/>
          <w:szCs w:val="28"/>
        </w:rPr>
        <w:t xml:space="preserve"> I</w:t>
      </w:r>
      <w:r w:rsidR="0033649B" w:rsidRPr="0012761E">
        <w:rPr>
          <w:b/>
          <w:szCs w:val="28"/>
        </w:rPr>
        <w:t>I</w:t>
      </w:r>
      <w:r w:rsidR="00C5539C" w:rsidRPr="0012761E">
        <w:rPr>
          <w:b/>
          <w:szCs w:val="28"/>
        </w:rPr>
        <w:t>/2018</w:t>
      </w:r>
    </w:p>
    <w:p w:rsidR="00644F17" w:rsidRPr="001F42A7" w:rsidRDefault="00644F17" w:rsidP="0059018A">
      <w:pPr>
        <w:jc w:val="both"/>
        <w:rPr>
          <w:sz w:val="46"/>
          <w:szCs w:val="28"/>
        </w:rPr>
      </w:pPr>
    </w:p>
    <w:p w:rsidR="0059018A" w:rsidRPr="0012761E" w:rsidRDefault="0059018A" w:rsidP="006F4D04">
      <w:pPr>
        <w:spacing w:before="120" w:after="120"/>
        <w:ind w:firstLine="540"/>
        <w:jc w:val="both"/>
        <w:rPr>
          <w:szCs w:val="28"/>
        </w:rPr>
      </w:pPr>
      <w:proofErr w:type="spellStart"/>
      <w:r w:rsidRPr="0012761E">
        <w:rPr>
          <w:szCs w:val="28"/>
        </w:rPr>
        <w:t>Thực</w:t>
      </w:r>
      <w:proofErr w:type="spellEnd"/>
      <w:r w:rsidRPr="0012761E">
        <w:rPr>
          <w:szCs w:val="28"/>
        </w:rPr>
        <w:t xml:space="preserve"> </w:t>
      </w:r>
      <w:proofErr w:type="spellStart"/>
      <w:r w:rsidRPr="0012761E">
        <w:rPr>
          <w:szCs w:val="28"/>
        </w:rPr>
        <w:t>hiện</w:t>
      </w:r>
      <w:proofErr w:type="spellEnd"/>
      <w:r w:rsidRPr="0012761E">
        <w:rPr>
          <w:szCs w:val="28"/>
        </w:rPr>
        <w:t xml:space="preserve"> </w:t>
      </w:r>
      <w:proofErr w:type="spellStart"/>
      <w:r w:rsidRPr="0012761E">
        <w:rPr>
          <w:szCs w:val="28"/>
        </w:rPr>
        <w:t>Công</w:t>
      </w:r>
      <w:proofErr w:type="spellEnd"/>
      <w:r w:rsidRPr="0012761E">
        <w:rPr>
          <w:szCs w:val="28"/>
        </w:rPr>
        <w:t xml:space="preserve"> </w:t>
      </w:r>
      <w:proofErr w:type="spellStart"/>
      <w:r w:rsidRPr="0012761E">
        <w:rPr>
          <w:szCs w:val="28"/>
        </w:rPr>
        <w:t>văn</w:t>
      </w:r>
      <w:proofErr w:type="spellEnd"/>
      <w:r w:rsidRPr="0012761E">
        <w:rPr>
          <w:szCs w:val="28"/>
        </w:rPr>
        <w:t xml:space="preserve"> </w:t>
      </w:r>
      <w:proofErr w:type="spellStart"/>
      <w:r w:rsidRPr="0012761E">
        <w:rPr>
          <w:szCs w:val="28"/>
        </w:rPr>
        <w:t>số</w:t>
      </w:r>
      <w:proofErr w:type="spellEnd"/>
      <w:r w:rsidR="00565F14" w:rsidRPr="0012761E">
        <w:rPr>
          <w:szCs w:val="28"/>
        </w:rPr>
        <w:t xml:space="preserve"> 5084/MTTW-BTT, </w:t>
      </w:r>
      <w:proofErr w:type="spellStart"/>
      <w:r w:rsidR="00565F14" w:rsidRPr="0012761E">
        <w:rPr>
          <w:szCs w:val="28"/>
        </w:rPr>
        <w:t>ngày</w:t>
      </w:r>
      <w:proofErr w:type="spellEnd"/>
      <w:r w:rsidR="00565F14" w:rsidRPr="0012761E">
        <w:rPr>
          <w:szCs w:val="28"/>
        </w:rPr>
        <w:t xml:space="preserve"> 7/6</w:t>
      </w:r>
      <w:r w:rsidR="00C5539C" w:rsidRPr="0012761E">
        <w:rPr>
          <w:szCs w:val="28"/>
        </w:rPr>
        <w:t>/2018</w:t>
      </w:r>
      <w:r w:rsidRPr="0012761E">
        <w:rPr>
          <w:szCs w:val="28"/>
        </w:rPr>
        <w:t xml:space="preserve"> </w:t>
      </w:r>
      <w:proofErr w:type="spellStart"/>
      <w:r w:rsidRPr="0012761E">
        <w:rPr>
          <w:szCs w:val="28"/>
        </w:rPr>
        <w:t>của</w:t>
      </w:r>
      <w:proofErr w:type="spellEnd"/>
      <w:r w:rsidRPr="0012761E">
        <w:rPr>
          <w:szCs w:val="28"/>
        </w:rPr>
        <w:t xml:space="preserve"> Ban </w:t>
      </w:r>
      <w:proofErr w:type="spellStart"/>
      <w:r w:rsidRPr="0012761E">
        <w:rPr>
          <w:szCs w:val="28"/>
        </w:rPr>
        <w:t>Thường</w:t>
      </w:r>
      <w:proofErr w:type="spellEnd"/>
      <w:r w:rsidRPr="0012761E">
        <w:rPr>
          <w:szCs w:val="28"/>
        </w:rPr>
        <w:t xml:space="preserve"> </w:t>
      </w:r>
      <w:proofErr w:type="spellStart"/>
      <w:r w:rsidRPr="0012761E">
        <w:rPr>
          <w:szCs w:val="28"/>
        </w:rPr>
        <w:t>trực</w:t>
      </w:r>
      <w:proofErr w:type="spellEnd"/>
      <w:r w:rsidRPr="0012761E">
        <w:rPr>
          <w:szCs w:val="28"/>
        </w:rPr>
        <w:t xml:space="preserve"> </w:t>
      </w:r>
      <w:proofErr w:type="spellStart"/>
      <w:r w:rsidRPr="0012761E">
        <w:rPr>
          <w:szCs w:val="28"/>
        </w:rPr>
        <w:t>Ủy</w:t>
      </w:r>
      <w:proofErr w:type="spellEnd"/>
      <w:r w:rsidRPr="0012761E">
        <w:rPr>
          <w:szCs w:val="28"/>
        </w:rPr>
        <w:t xml:space="preserve"> ban </w:t>
      </w:r>
      <w:proofErr w:type="spellStart"/>
      <w:r w:rsidRPr="0012761E">
        <w:rPr>
          <w:szCs w:val="28"/>
        </w:rPr>
        <w:t>Trung</w:t>
      </w:r>
      <w:proofErr w:type="spellEnd"/>
      <w:r w:rsidRPr="0012761E">
        <w:rPr>
          <w:szCs w:val="28"/>
        </w:rPr>
        <w:t xml:space="preserve"> </w:t>
      </w:r>
      <w:proofErr w:type="spellStart"/>
      <w:r w:rsidRPr="0012761E">
        <w:rPr>
          <w:szCs w:val="28"/>
        </w:rPr>
        <w:t>ương</w:t>
      </w:r>
      <w:proofErr w:type="spellEnd"/>
      <w:r w:rsidRPr="0012761E">
        <w:rPr>
          <w:szCs w:val="28"/>
        </w:rPr>
        <w:t xml:space="preserve"> MTTQ </w:t>
      </w:r>
      <w:proofErr w:type="spellStart"/>
      <w:r w:rsidRPr="0012761E">
        <w:rPr>
          <w:szCs w:val="28"/>
        </w:rPr>
        <w:t>Việt</w:t>
      </w:r>
      <w:proofErr w:type="spellEnd"/>
      <w:r w:rsidRPr="0012761E">
        <w:rPr>
          <w:szCs w:val="28"/>
        </w:rPr>
        <w:t xml:space="preserve"> Nam </w:t>
      </w:r>
      <w:proofErr w:type="spellStart"/>
      <w:r w:rsidRPr="0012761E">
        <w:rPr>
          <w:szCs w:val="28"/>
        </w:rPr>
        <w:t>về</w:t>
      </w:r>
      <w:proofErr w:type="spellEnd"/>
      <w:r w:rsidRPr="0012761E">
        <w:rPr>
          <w:szCs w:val="28"/>
        </w:rPr>
        <w:t xml:space="preserve"> </w:t>
      </w:r>
      <w:proofErr w:type="spellStart"/>
      <w:r w:rsidRPr="0012761E">
        <w:rPr>
          <w:szCs w:val="28"/>
        </w:rPr>
        <w:t>việc</w:t>
      </w:r>
      <w:proofErr w:type="spellEnd"/>
      <w:r w:rsidRPr="0012761E">
        <w:rPr>
          <w:szCs w:val="28"/>
        </w:rPr>
        <w:t xml:space="preserve"> </w:t>
      </w:r>
      <w:proofErr w:type="spellStart"/>
      <w:r w:rsidRPr="0012761E">
        <w:rPr>
          <w:szCs w:val="28"/>
        </w:rPr>
        <w:t>báo</w:t>
      </w:r>
      <w:proofErr w:type="spellEnd"/>
      <w:r w:rsidRPr="0012761E">
        <w:rPr>
          <w:szCs w:val="28"/>
        </w:rPr>
        <w:t xml:space="preserve"> </w:t>
      </w:r>
      <w:proofErr w:type="spellStart"/>
      <w:r w:rsidRPr="0012761E">
        <w:rPr>
          <w:szCs w:val="28"/>
        </w:rPr>
        <w:t>cáo</w:t>
      </w:r>
      <w:proofErr w:type="spellEnd"/>
      <w:r w:rsidRPr="0012761E">
        <w:rPr>
          <w:szCs w:val="28"/>
        </w:rPr>
        <w:t xml:space="preserve"> </w:t>
      </w:r>
      <w:proofErr w:type="spellStart"/>
      <w:r w:rsidR="008074C4" w:rsidRPr="0012761E">
        <w:rPr>
          <w:szCs w:val="28"/>
        </w:rPr>
        <w:t>tình</w:t>
      </w:r>
      <w:proofErr w:type="spellEnd"/>
      <w:r w:rsidR="008074C4" w:rsidRPr="0012761E">
        <w:rPr>
          <w:szCs w:val="28"/>
        </w:rPr>
        <w:t xml:space="preserve"> </w:t>
      </w:r>
      <w:proofErr w:type="spellStart"/>
      <w:r w:rsidR="008074C4" w:rsidRPr="0012761E">
        <w:rPr>
          <w:szCs w:val="28"/>
        </w:rPr>
        <w:t>hình</w:t>
      </w:r>
      <w:proofErr w:type="spellEnd"/>
      <w:r w:rsidR="008074C4" w:rsidRPr="0012761E">
        <w:rPr>
          <w:szCs w:val="28"/>
        </w:rPr>
        <w:t xml:space="preserve"> </w:t>
      </w:r>
      <w:proofErr w:type="spellStart"/>
      <w:r w:rsidR="008074C4" w:rsidRPr="0012761E">
        <w:rPr>
          <w:szCs w:val="28"/>
        </w:rPr>
        <w:t>tâm</w:t>
      </w:r>
      <w:proofErr w:type="spellEnd"/>
      <w:r w:rsidR="008074C4" w:rsidRPr="0012761E">
        <w:rPr>
          <w:szCs w:val="28"/>
        </w:rPr>
        <w:t xml:space="preserve"> </w:t>
      </w:r>
      <w:proofErr w:type="spellStart"/>
      <w:r w:rsidR="008074C4" w:rsidRPr="0012761E">
        <w:rPr>
          <w:szCs w:val="28"/>
        </w:rPr>
        <w:t>tư</w:t>
      </w:r>
      <w:proofErr w:type="spellEnd"/>
      <w:r w:rsidRPr="0012761E">
        <w:rPr>
          <w:szCs w:val="28"/>
        </w:rPr>
        <w:t xml:space="preserve">, </w:t>
      </w:r>
      <w:proofErr w:type="spellStart"/>
      <w:r w:rsidRPr="0012761E">
        <w:rPr>
          <w:szCs w:val="28"/>
        </w:rPr>
        <w:t>nguyện</w:t>
      </w:r>
      <w:proofErr w:type="spellEnd"/>
      <w:r w:rsidR="008074C4" w:rsidRPr="0012761E">
        <w:rPr>
          <w:szCs w:val="28"/>
        </w:rPr>
        <w:t xml:space="preserve"> </w:t>
      </w:r>
      <w:proofErr w:type="spellStart"/>
      <w:r w:rsidR="008074C4" w:rsidRPr="0012761E">
        <w:rPr>
          <w:szCs w:val="28"/>
        </w:rPr>
        <w:t>vọng</w:t>
      </w:r>
      <w:proofErr w:type="spellEnd"/>
      <w:r w:rsidR="008074C4" w:rsidRPr="0012761E">
        <w:rPr>
          <w:szCs w:val="28"/>
        </w:rPr>
        <w:t xml:space="preserve"> </w:t>
      </w:r>
      <w:proofErr w:type="spellStart"/>
      <w:r w:rsidR="008074C4" w:rsidRPr="0012761E">
        <w:rPr>
          <w:szCs w:val="28"/>
        </w:rPr>
        <w:t>nhân</w:t>
      </w:r>
      <w:proofErr w:type="spellEnd"/>
      <w:r w:rsidR="008074C4" w:rsidRPr="0012761E">
        <w:rPr>
          <w:szCs w:val="28"/>
        </w:rPr>
        <w:t xml:space="preserve"> </w:t>
      </w:r>
      <w:proofErr w:type="spellStart"/>
      <w:r w:rsidR="008074C4" w:rsidRPr="0012761E">
        <w:rPr>
          <w:szCs w:val="28"/>
        </w:rPr>
        <w:t>dân</w:t>
      </w:r>
      <w:proofErr w:type="spellEnd"/>
      <w:r w:rsidR="008074C4" w:rsidRPr="0012761E">
        <w:rPr>
          <w:szCs w:val="28"/>
        </w:rPr>
        <w:t xml:space="preserve"> </w:t>
      </w:r>
      <w:proofErr w:type="spellStart"/>
      <w:r w:rsidR="008074C4" w:rsidRPr="0012761E">
        <w:rPr>
          <w:szCs w:val="28"/>
        </w:rPr>
        <w:t>quý</w:t>
      </w:r>
      <w:proofErr w:type="spellEnd"/>
      <w:r w:rsidR="008074C4" w:rsidRPr="0012761E">
        <w:rPr>
          <w:szCs w:val="28"/>
        </w:rPr>
        <w:t xml:space="preserve"> I</w:t>
      </w:r>
      <w:r w:rsidR="00565F14" w:rsidRPr="0012761E">
        <w:rPr>
          <w:szCs w:val="28"/>
        </w:rPr>
        <w:t>I</w:t>
      </w:r>
      <w:r w:rsidR="008074C4" w:rsidRPr="0012761E">
        <w:rPr>
          <w:szCs w:val="28"/>
        </w:rPr>
        <w:t xml:space="preserve"> </w:t>
      </w:r>
      <w:proofErr w:type="spellStart"/>
      <w:r w:rsidR="008074C4" w:rsidRPr="0012761E">
        <w:rPr>
          <w:szCs w:val="28"/>
        </w:rPr>
        <w:t>năm</w:t>
      </w:r>
      <w:proofErr w:type="spellEnd"/>
      <w:r w:rsidR="008074C4" w:rsidRPr="0012761E">
        <w:rPr>
          <w:szCs w:val="28"/>
        </w:rPr>
        <w:t xml:space="preserve"> 201</w:t>
      </w:r>
      <w:r w:rsidR="00C5539C" w:rsidRPr="0012761E">
        <w:rPr>
          <w:szCs w:val="28"/>
        </w:rPr>
        <w:t>8</w:t>
      </w:r>
      <w:r w:rsidRPr="0012761E">
        <w:rPr>
          <w:szCs w:val="28"/>
        </w:rPr>
        <w:t xml:space="preserve">, Ban </w:t>
      </w:r>
      <w:proofErr w:type="spellStart"/>
      <w:r w:rsidRPr="0012761E">
        <w:rPr>
          <w:szCs w:val="28"/>
        </w:rPr>
        <w:t>Thường</w:t>
      </w:r>
      <w:proofErr w:type="spellEnd"/>
      <w:r w:rsidRPr="0012761E">
        <w:rPr>
          <w:szCs w:val="28"/>
        </w:rPr>
        <w:t xml:space="preserve"> </w:t>
      </w:r>
      <w:proofErr w:type="spellStart"/>
      <w:r w:rsidRPr="0012761E">
        <w:rPr>
          <w:szCs w:val="28"/>
        </w:rPr>
        <w:t>trực</w:t>
      </w:r>
      <w:proofErr w:type="spellEnd"/>
      <w:r w:rsidRPr="0012761E">
        <w:rPr>
          <w:szCs w:val="28"/>
        </w:rPr>
        <w:t xml:space="preserve"> </w:t>
      </w:r>
      <w:proofErr w:type="spellStart"/>
      <w:r w:rsidRPr="0012761E">
        <w:rPr>
          <w:szCs w:val="28"/>
        </w:rPr>
        <w:t>Ủy</w:t>
      </w:r>
      <w:proofErr w:type="spellEnd"/>
      <w:r w:rsidRPr="0012761E">
        <w:rPr>
          <w:szCs w:val="28"/>
        </w:rPr>
        <w:t xml:space="preserve"> ban </w:t>
      </w:r>
      <w:proofErr w:type="spellStart"/>
      <w:r w:rsidRPr="0012761E">
        <w:rPr>
          <w:szCs w:val="28"/>
        </w:rPr>
        <w:t>Mặt</w:t>
      </w:r>
      <w:proofErr w:type="spellEnd"/>
      <w:r w:rsidRPr="0012761E">
        <w:rPr>
          <w:szCs w:val="28"/>
        </w:rPr>
        <w:t xml:space="preserve"> </w:t>
      </w:r>
      <w:proofErr w:type="spellStart"/>
      <w:r w:rsidRPr="0012761E">
        <w:rPr>
          <w:szCs w:val="28"/>
        </w:rPr>
        <w:t>trận</w:t>
      </w:r>
      <w:proofErr w:type="spellEnd"/>
      <w:r w:rsidRPr="0012761E">
        <w:rPr>
          <w:szCs w:val="28"/>
        </w:rPr>
        <w:t xml:space="preserve"> </w:t>
      </w:r>
      <w:proofErr w:type="spellStart"/>
      <w:r w:rsidRPr="0012761E">
        <w:rPr>
          <w:szCs w:val="28"/>
        </w:rPr>
        <w:t>Tổ</w:t>
      </w:r>
      <w:proofErr w:type="spellEnd"/>
      <w:r w:rsidRPr="0012761E">
        <w:rPr>
          <w:szCs w:val="28"/>
        </w:rPr>
        <w:t xml:space="preserve"> </w:t>
      </w:r>
      <w:proofErr w:type="spellStart"/>
      <w:r w:rsidRPr="0012761E">
        <w:rPr>
          <w:szCs w:val="28"/>
        </w:rPr>
        <w:t>quốc</w:t>
      </w:r>
      <w:proofErr w:type="spellEnd"/>
      <w:r w:rsidRPr="0012761E">
        <w:rPr>
          <w:szCs w:val="28"/>
        </w:rPr>
        <w:t xml:space="preserve"> </w:t>
      </w:r>
      <w:proofErr w:type="spellStart"/>
      <w:r w:rsidRPr="0012761E">
        <w:rPr>
          <w:szCs w:val="28"/>
        </w:rPr>
        <w:t>Việt</w:t>
      </w:r>
      <w:proofErr w:type="spellEnd"/>
      <w:r w:rsidRPr="0012761E">
        <w:rPr>
          <w:szCs w:val="28"/>
        </w:rPr>
        <w:t xml:space="preserve"> Nam </w:t>
      </w:r>
      <w:proofErr w:type="spellStart"/>
      <w:r w:rsidRPr="0012761E">
        <w:rPr>
          <w:szCs w:val="28"/>
        </w:rPr>
        <w:t>tỉnh</w:t>
      </w:r>
      <w:proofErr w:type="spellEnd"/>
      <w:r w:rsidRPr="0012761E">
        <w:rPr>
          <w:szCs w:val="28"/>
        </w:rPr>
        <w:t xml:space="preserve"> </w:t>
      </w:r>
      <w:proofErr w:type="spellStart"/>
      <w:r w:rsidRPr="0012761E">
        <w:rPr>
          <w:szCs w:val="28"/>
        </w:rPr>
        <w:t>Tây</w:t>
      </w:r>
      <w:proofErr w:type="spellEnd"/>
      <w:r w:rsidRPr="0012761E">
        <w:rPr>
          <w:szCs w:val="28"/>
        </w:rPr>
        <w:t xml:space="preserve"> </w:t>
      </w:r>
      <w:proofErr w:type="spellStart"/>
      <w:r w:rsidRPr="0012761E">
        <w:rPr>
          <w:szCs w:val="28"/>
        </w:rPr>
        <w:t>Ninh</w:t>
      </w:r>
      <w:proofErr w:type="spellEnd"/>
      <w:r w:rsidRPr="0012761E">
        <w:rPr>
          <w:szCs w:val="28"/>
        </w:rPr>
        <w:t xml:space="preserve"> </w:t>
      </w:r>
      <w:proofErr w:type="spellStart"/>
      <w:r w:rsidRPr="0012761E">
        <w:rPr>
          <w:szCs w:val="28"/>
        </w:rPr>
        <w:t>báo</w:t>
      </w:r>
      <w:proofErr w:type="spellEnd"/>
      <w:r w:rsidRPr="0012761E">
        <w:rPr>
          <w:szCs w:val="28"/>
        </w:rPr>
        <w:t xml:space="preserve"> </w:t>
      </w:r>
      <w:proofErr w:type="spellStart"/>
      <w:r w:rsidRPr="0012761E">
        <w:rPr>
          <w:szCs w:val="28"/>
        </w:rPr>
        <w:t>cáo</w:t>
      </w:r>
      <w:proofErr w:type="spellEnd"/>
      <w:r w:rsidR="008074C4" w:rsidRPr="0012761E">
        <w:rPr>
          <w:szCs w:val="28"/>
        </w:rPr>
        <w:t xml:space="preserve"> </w:t>
      </w:r>
      <w:proofErr w:type="spellStart"/>
      <w:r w:rsidR="008074C4" w:rsidRPr="0012761E">
        <w:rPr>
          <w:szCs w:val="28"/>
        </w:rPr>
        <w:t>tập</w:t>
      </w:r>
      <w:proofErr w:type="spellEnd"/>
      <w:r w:rsidR="008074C4" w:rsidRPr="0012761E">
        <w:rPr>
          <w:szCs w:val="28"/>
        </w:rPr>
        <w:t xml:space="preserve"> </w:t>
      </w:r>
      <w:proofErr w:type="spellStart"/>
      <w:r w:rsidR="008074C4" w:rsidRPr="0012761E">
        <w:rPr>
          <w:szCs w:val="28"/>
        </w:rPr>
        <w:t>hợp</w:t>
      </w:r>
      <w:proofErr w:type="spellEnd"/>
      <w:r w:rsidR="008074C4" w:rsidRPr="0012761E">
        <w:rPr>
          <w:szCs w:val="28"/>
        </w:rPr>
        <w:t xml:space="preserve"> ý </w:t>
      </w:r>
      <w:proofErr w:type="spellStart"/>
      <w:r w:rsidR="008074C4" w:rsidRPr="0012761E">
        <w:rPr>
          <w:szCs w:val="28"/>
        </w:rPr>
        <w:t>kiến</w:t>
      </w:r>
      <w:proofErr w:type="spellEnd"/>
      <w:r w:rsidR="008074C4" w:rsidRPr="0012761E">
        <w:rPr>
          <w:szCs w:val="28"/>
        </w:rPr>
        <w:t xml:space="preserve">, </w:t>
      </w:r>
      <w:proofErr w:type="spellStart"/>
      <w:r w:rsidR="008074C4" w:rsidRPr="0012761E">
        <w:rPr>
          <w:szCs w:val="28"/>
        </w:rPr>
        <w:t>nguyện</w:t>
      </w:r>
      <w:proofErr w:type="spellEnd"/>
      <w:r w:rsidR="008074C4" w:rsidRPr="0012761E">
        <w:rPr>
          <w:szCs w:val="28"/>
        </w:rPr>
        <w:t xml:space="preserve"> </w:t>
      </w:r>
      <w:proofErr w:type="spellStart"/>
      <w:r w:rsidR="008074C4" w:rsidRPr="0012761E">
        <w:rPr>
          <w:szCs w:val="28"/>
        </w:rPr>
        <w:t>vọng</w:t>
      </w:r>
      <w:proofErr w:type="spellEnd"/>
      <w:r w:rsidR="008074C4" w:rsidRPr="0012761E">
        <w:rPr>
          <w:szCs w:val="28"/>
        </w:rPr>
        <w:t xml:space="preserve"> </w:t>
      </w:r>
      <w:proofErr w:type="spellStart"/>
      <w:r w:rsidR="008074C4" w:rsidRPr="0012761E">
        <w:rPr>
          <w:szCs w:val="28"/>
        </w:rPr>
        <w:t>của</w:t>
      </w:r>
      <w:proofErr w:type="spellEnd"/>
      <w:r w:rsidR="008074C4" w:rsidRPr="0012761E">
        <w:rPr>
          <w:szCs w:val="28"/>
        </w:rPr>
        <w:t xml:space="preserve"> </w:t>
      </w:r>
      <w:proofErr w:type="spellStart"/>
      <w:r w:rsidR="008074C4" w:rsidRPr="0012761E">
        <w:rPr>
          <w:szCs w:val="28"/>
        </w:rPr>
        <w:t>nhân</w:t>
      </w:r>
      <w:proofErr w:type="spellEnd"/>
      <w:r w:rsidR="008074C4" w:rsidRPr="0012761E">
        <w:rPr>
          <w:szCs w:val="28"/>
        </w:rPr>
        <w:t xml:space="preserve"> </w:t>
      </w:r>
      <w:proofErr w:type="spellStart"/>
      <w:r w:rsidR="008074C4" w:rsidRPr="0012761E">
        <w:rPr>
          <w:szCs w:val="28"/>
        </w:rPr>
        <w:t>dân</w:t>
      </w:r>
      <w:proofErr w:type="spellEnd"/>
      <w:r w:rsidR="00927049" w:rsidRPr="0012761E">
        <w:rPr>
          <w:szCs w:val="28"/>
        </w:rPr>
        <w:t xml:space="preserve"> </w:t>
      </w:r>
      <w:proofErr w:type="spellStart"/>
      <w:r w:rsidR="00927049" w:rsidRPr="0012761E">
        <w:rPr>
          <w:szCs w:val="28"/>
        </w:rPr>
        <w:t>quý</w:t>
      </w:r>
      <w:proofErr w:type="spellEnd"/>
      <w:r w:rsidR="00927049" w:rsidRPr="0012761E">
        <w:rPr>
          <w:szCs w:val="28"/>
        </w:rPr>
        <w:t xml:space="preserve"> II/2018 </w:t>
      </w:r>
      <w:proofErr w:type="spellStart"/>
      <w:r w:rsidR="00927049" w:rsidRPr="0012761E">
        <w:rPr>
          <w:szCs w:val="28"/>
        </w:rPr>
        <w:t>như</w:t>
      </w:r>
      <w:proofErr w:type="spellEnd"/>
      <w:r w:rsidR="00927049" w:rsidRPr="0012761E">
        <w:rPr>
          <w:szCs w:val="28"/>
        </w:rPr>
        <w:t xml:space="preserve"> </w:t>
      </w:r>
      <w:proofErr w:type="spellStart"/>
      <w:r w:rsidR="00927049" w:rsidRPr="0012761E">
        <w:rPr>
          <w:szCs w:val="28"/>
        </w:rPr>
        <w:t>sau</w:t>
      </w:r>
      <w:proofErr w:type="spellEnd"/>
      <w:r w:rsidR="00927049" w:rsidRPr="0012761E">
        <w:rPr>
          <w:szCs w:val="28"/>
        </w:rPr>
        <w:t>:</w:t>
      </w:r>
    </w:p>
    <w:p w:rsidR="00C87DFF" w:rsidRPr="0012761E" w:rsidRDefault="00C96720" w:rsidP="00565E5E">
      <w:pPr>
        <w:spacing w:before="120" w:after="120"/>
        <w:ind w:firstLine="540"/>
        <w:jc w:val="both"/>
        <w:rPr>
          <w:b/>
          <w:szCs w:val="28"/>
          <w:lang w:val="es-MX"/>
        </w:rPr>
      </w:pPr>
      <w:r w:rsidRPr="0012761E">
        <w:rPr>
          <w:b/>
          <w:szCs w:val="28"/>
          <w:lang w:val="es-MX"/>
        </w:rPr>
        <w:t>*</w:t>
      </w:r>
      <w:r w:rsidR="00927049" w:rsidRPr="0012761E">
        <w:rPr>
          <w:b/>
          <w:szCs w:val="28"/>
          <w:lang w:val="es-MX"/>
        </w:rPr>
        <w:t xml:space="preserve"> </w:t>
      </w:r>
      <w:proofErr w:type="spellStart"/>
      <w:r w:rsidR="00927049" w:rsidRPr="0012761E">
        <w:rPr>
          <w:b/>
          <w:szCs w:val="28"/>
          <w:lang w:val="es-MX"/>
        </w:rPr>
        <w:t>Nội</w:t>
      </w:r>
      <w:proofErr w:type="spellEnd"/>
      <w:r w:rsidR="00927049" w:rsidRPr="0012761E">
        <w:rPr>
          <w:b/>
          <w:szCs w:val="28"/>
          <w:lang w:val="es-MX"/>
        </w:rPr>
        <w:t xml:space="preserve"> </w:t>
      </w:r>
      <w:proofErr w:type="spellStart"/>
      <w:r w:rsidR="00927049" w:rsidRPr="0012761E">
        <w:rPr>
          <w:b/>
          <w:szCs w:val="28"/>
          <w:lang w:val="es-MX"/>
        </w:rPr>
        <w:t>dung</w:t>
      </w:r>
      <w:proofErr w:type="spellEnd"/>
      <w:r w:rsidR="00927049" w:rsidRPr="0012761E">
        <w:rPr>
          <w:b/>
          <w:szCs w:val="28"/>
          <w:lang w:val="es-MX"/>
        </w:rPr>
        <w:t xml:space="preserve"> </w:t>
      </w:r>
      <w:proofErr w:type="spellStart"/>
      <w:r w:rsidR="00927049" w:rsidRPr="0012761E">
        <w:rPr>
          <w:b/>
          <w:szCs w:val="28"/>
          <w:lang w:val="es-MX"/>
        </w:rPr>
        <w:t>kiến</w:t>
      </w:r>
      <w:proofErr w:type="spellEnd"/>
      <w:r w:rsidR="00927049" w:rsidRPr="0012761E">
        <w:rPr>
          <w:b/>
          <w:szCs w:val="28"/>
          <w:lang w:val="es-MX"/>
        </w:rPr>
        <w:t xml:space="preserve"> </w:t>
      </w:r>
      <w:proofErr w:type="spellStart"/>
      <w:r w:rsidR="00927049" w:rsidRPr="0012761E">
        <w:rPr>
          <w:b/>
          <w:szCs w:val="28"/>
          <w:lang w:val="es-MX"/>
        </w:rPr>
        <w:t>nghị</w:t>
      </w:r>
      <w:proofErr w:type="spellEnd"/>
      <w:r w:rsidR="00927049" w:rsidRPr="0012761E">
        <w:rPr>
          <w:b/>
          <w:szCs w:val="28"/>
          <w:lang w:val="es-MX"/>
        </w:rPr>
        <w:t xml:space="preserve"> </w:t>
      </w:r>
      <w:proofErr w:type="spellStart"/>
      <w:r w:rsidR="00927049" w:rsidRPr="0012761E">
        <w:rPr>
          <w:b/>
          <w:szCs w:val="28"/>
          <w:lang w:val="es-MX"/>
        </w:rPr>
        <w:t>thuộc</w:t>
      </w:r>
      <w:proofErr w:type="spellEnd"/>
      <w:r w:rsidR="00927049" w:rsidRPr="0012761E">
        <w:rPr>
          <w:b/>
          <w:szCs w:val="28"/>
          <w:lang w:val="es-MX"/>
        </w:rPr>
        <w:t xml:space="preserve"> </w:t>
      </w:r>
      <w:proofErr w:type="spellStart"/>
      <w:r w:rsidR="00927049" w:rsidRPr="0012761E">
        <w:rPr>
          <w:b/>
          <w:szCs w:val="28"/>
          <w:lang w:val="es-MX"/>
        </w:rPr>
        <w:t>thẩm</w:t>
      </w:r>
      <w:proofErr w:type="spellEnd"/>
      <w:r w:rsidR="00927049" w:rsidRPr="0012761E">
        <w:rPr>
          <w:b/>
          <w:szCs w:val="28"/>
          <w:lang w:val="es-MX"/>
        </w:rPr>
        <w:t xml:space="preserve"> </w:t>
      </w:r>
      <w:proofErr w:type="spellStart"/>
      <w:r w:rsidR="00927049" w:rsidRPr="0012761E">
        <w:rPr>
          <w:b/>
          <w:szCs w:val="28"/>
          <w:lang w:val="es-MX"/>
        </w:rPr>
        <w:t>quyền</w:t>
      </w:r>
      <w:proofErr w:type="spellEnd"/>
      <w:r w:rsidR="00927049" w:rsidRPr="0012761E">
        <w:rPr>
          <w:b/>
          <w:szCs w:val="28"/>
          <w:lang w:val="es-MX"/>
        </w:rPr>
        <w:t xml:space="preserve"> </w:t>
      </w:r>
      <w:proofErr w:type="spellStart"/>
      <w:r w:rsidR="00927049" w:rsidRPr="0012761E">
        <w:rPr>
          <w:b/>
          <w:szCs w:val="28"/>
          <w:lang w:val="es-MX"/>
        </w:rPr>
        <w:t>cấp</w:t>
      </w:r>
      <w:proofErr w:type="spellEnd"/>
      <w:r w:rsidR="00927049" w:rsidRPr="0012761E">
        <w:rPr>
          <w:b/>
          <w:szCs w:val="28"/>
          <w:lang w:val="es-MX"/>
        </w:rPr>
        <w:t xml:space="preserve"> </w:t>
      </w:r>
      <w:proofErr w:type="spellStart"/>
      <w:r w:rsidR="00927049" w:rsidRPr="0012761E">
        <w:rPr>
          <w:b/>
          <w:szCs w:val="28"/>
          <w:lang w:val="es-MX"/>
        </w:rPr>
        <w:t>tỉnh</w:t>
      </w:r>
      <w:proofErr w:type="spellEnd"/>
      <w:r w:rsidR="00C87DFF" w:rsidRPr="0012761E">
        <w:rPr>
          <w:b/>
          <w:szCs w:val="28"/>
          <w:lang w:val="es-MX"/>
        </w:rPr>
        <w:t>:</w:t>
      </w:r>
      <w:r w:rsidR="00565E5E" w:rsidRPr="0012761E">
        <w:rPr>
          <w:szCs w:val="28"/>
        </w:rPr>
        <w:t xml:space="preserve"> </w:t>
      </w:r>
    </w:p>
    <w:p w:rsidR="000D2667" w:rsidRPr="0012761E" w:rsidRDefault="00A60F34" w:rsidP="00E4632E">
      <w:pPr>
        <w:spacing w:before="120" w:after="120"/>
        <w:ind w:firstLine="567"/>
        <w:jc w:val="both"/>
        <w:rPr>
          <w:b/>
          <w:szCs w:val="28"/>
          <w:lang w:val="af-ZA"/>
        </w:rPr>
      </w:pPr>
      <w:r>
        <w:rPr>
          <w:b/>
          <w:szCs w:val="28"/>
          <w:lang w:val="af-ZA"/>
        </w:rPr>
        <w:t>1</w:t>
      </w:r>
      <w:r w:rsidR="00E3534F" w:rsidRPr="0012761E">
        <w:rPr>
          <w:b/>
          <w:szCs w:val="28"/>
          <w:lang w:val="af-ZA"/>
        </w:rPr>
        <w:t>.</w:t>
      </w:r>
      <w:r w:rsidR="00043E25" w:rsidRPr="0012761E">
        <w:rPr>
          <w:b/>
          <w:szCs w:val="28"/>
          <w:lang w:val="af-ZA"/>
        </w:rPr>
        <w:t xml:space="preserve"> Lĩnh vực</w:t>
      </w:r>
      <w:r w:rsidR="000D2667" w:rsidRPr="0012761E">
        <w:rPr>
          <w:b/>
          <w:szCs w:val="28"/>
          <w:lang w:val="af-ZA"/>
        </w:rPr>
        <w:t xml:space="preserve"> nông nghiệp</w:t>
      </w:r>
      <w:r w:rsidR="00043E25" w:rsidRPr="0012761E">
        <w:rPr>
          <w:b/>
          <w:szCs w:val="28"/>
          <w:lang w:val="af-ZA"/>
        </w:rPr>
        <w:t>, thủy lợi</w:t>
      </w:r>
    </w:p>
    <w:p w:rsidR="009B21D7" w:rsidRPr="0012761E" w:rsidRDefault="009B21D7" w:rsidP="009B21D7">
      <w:pPr>
        <w:spacing w:before="120" w:after="120"/>
        <w:ind w:firstLine="567"/>
        <w:jc w:val="both"/>
        <w:rPr>
          <w:szCs w:val="28"/>
        </w:rPr>
      </w:pPr>
      <w:r w:rsidRPr="0012761E">
        <w:rPr>
          <w:szCs w:val="28"/>
        </w:rPr>
        <w:t xml:space="preserve">- </w:t>
      </w:r>
      <w:proofErr w:type="spellStart"/>
      <w:r w:rsidRPr="0012761E">
        <w:rPr>
          <w:szCs w:val="28"/>
        </w:rPr>
        <w:t>Đề</w:t>
      </w:r>
      <w:proofErr w:type="spellEnd"/>
      <w:r w:rsidRPr="0012761E">
        <w:rPr>
          <w:szCs w:val="28"/>
        </w:rPr>
        <w:t xml:space="preserve"> </w:t>
      </w:r>
      <w:proofErr w:type="spellStart"/>
      <w:r w:rsidRPr="0012761E">
        <w:rPr>
          <w:szCs w:val="28"/>
        </w:rPr>
        <w:t>nghị</w:t>
      </w:r>
      <w:proofErr w:type="spellEnd"/>
      <w:r w:rsidRPr="0012761E">
        <w:rPr>
          <w:szCs w:val="28"/>
        </w:rPr>
        <w:t xml:space="preserve"> </w:t>
      </w:r>
      <w:proofErr w:type="spellStart"/>
      <w:r w:rsidRPr="0012761E">
        <w:rPr>
          <w:szCs w:val="28"/>
        </w:rPr>
        <w:t>ngành</w:t>
      </w:r>
      <w:proofErr w:type="spellEnd"/>
      <w:r w:rsidRPr="0012761E">
        <w:rPr>
          <w:szCs w:val="28"/>
        </w:rPr>
        <w:t xml:space="preserve"> </w:t>
      </w:r>
      <w:proofErr w:type="spellStart"/>
      <w:r w:rsidRPr="0012761E">
        <w:rPr>
          <w:szCs w:val="28"/>
        </w:rPr>
        <w:t>chức</w:t>
      </w:r>
      <w:proofErr w:type="spellEnd"/>
      <w:r w:rsidRPr="0012761E">
        <w:rPr>
          <w:szCs w:val="28"/>
        </w:rPr>
        <w:t xml:space="preserve"> </w:t>
      </w:r>
      <w:proofErr w:type="spellStart"/>
      <w:r w:rsidRPr="0012761E">
        <w:rPr>
          <w:szCs w:val="28"/>
        </w:rPr>
        <w:t>năng</w:t>
      </w:r>
      <w:proofErr w:type="spellEnd"/>
      <w:r w:rsidRPr="0012761E">
        <w:rPr>
          <w:szCs w:val="28"/>
        </w:rPr>
        <w:t xml:space="preserve"> </w:t>
      </w:r>
      <w:proofErr w:type="spellStart"/>
      <w:r w:rsidR="004745D2">
        <w:rPr>
          <w:szCs w:val="28"/>
        </w:rPr>
        <w:t>tỉnh</w:t>
      </w:r>
      <w:proofErr w:type="spellEnd"/>
      <w:r w:rsidR="004745D2">
        <w:rPr>
          <w:szCs w:val="28"/>
        </w:rPr>
        <w:t xml:space="preserve"> </w:t>
      </w:r>
      <w:proofErr w:type="spellStart"/>
      <w:r w:rsidRPr="0012761E">
        <w:rPr>
          <w:szCs w:val="28"/>
        </w:rPr>
        <w:t>thông</w:t>
      </w:r>
      <w:proofErr w:type="spellEnd"/>
      <w:r w:rsidRPr="0012761E">
        <w:rPr>
          <w:szCs w:val="28"/>
        </w:rPr>
        <w:t xml:space="preserve"> tin </w:t>
      </w:r>
      <w:proofErr w:type="spellStart"/>
      <w:r w:rsidRPr="0012761E">
        <w:rPr>
          <w:szCs w:val="28"/>
        </w:rPr>
        <w:t>cho</w:t>
      </w:r>
      <w:proofErr w:type="spellEnd"/>
      <w:r w:rsidRPr="0012761E">
        <w:rPr>
          <w:szCs w:val="28"/>
        </w:rPr>
        <w:t xml:space="preserve"> </w:t>
      </w:r>
      <w:proofErr w:type="spellStart"/>
      <w:r w:rsidRPr="0012761E">
        <w:rPr>
          <w:szCs w:val="28"/>
        </w:rPr>
        <w:t>người</w:t>
      </w:r>
      <w:proofErr w:type="spellEnd"/>
      <w:r w:rsidRPr="0012761E">
        <w:rPr>
          <w:szCs w:val="28"/>
        </w:rPr>
        <w:t xml:space="preserve"> </w:t>
      </w:r>
      <w:proofErr w:type="spellStart"/>
      <w:r w:rsidRPr="0012761E">
        <w:rPr>
          <w:szCs w:val="28"/>
        </w:rPr>
        <w:t>dân</w:t>
      </w:r>
      <w:proofErr w:type="spellEnd"/>
      <w:r w:rsidRPr="0012761E">
        <w:rPr>
          <w:szCs w:val="28"/>
        </w:rPr>
        <w:t xml:space="preserve"> </w:t>
      </w:r>
      <w:proofErr w:type="spellStart"/>
      <w:r w:rsidRPr="0012761E">
        <w:rPr>
          <w:szCs w:val="28"/>
        </w:rPr>
        <w:t>biết</w:t>
      </w:r>
      <w:proofErr w:type="spellEnd"/>
      <w:r w:rsidRPr="0012761E">
        <w:rPr>
          <w:szCs w:val="28"/>
        </w:rPr>
        <w:t xml:space="preserve"> </w:t>
      </w:r>
      <w:proofErr w:type="spellStart"/>
      <w:r w:rsidRPr="0012761E">
        <w:rPr>
          <w:szCs w:val="28"/>
        </w:rPr>
        <w:t>về</w:t>
      </w:r>
      <w:proofErr w:type="spellEnd"/>
      <w:r w:rsidRPr="0012761E">
        <w:rPr>
          <w:szCs w:val="28"/>
        </w:rPr>
        <w:t xml:space="preserve"> </w:t>
      </w:r>
      <w:proofErr w:type="spellStart"/>
      <w:r w:rsidRPr="0012761E">
        <w:rPr>
          <w:szCs w:val="28"/>
        </w:rPr>
        <w:t>nhà</w:t>
      </w:r>
      <w:proofErr w:type="spellEnd"/>
      <w:r w:rsidRPr="0012761E">
        <w:rPr>
          <w:szCs w:val="28"/>
        </w:rPr>
        <w:t xml:space="preserve"> </w:t>
      </w:r>
      <w:proofErr w:type="spellStart"/>
      <w:r w:rsidRPr="0012761E">
        <w:rPr>
          <w:szCs w:val="28"/>
        </w:rPr>
        <w:t>máy</w:t>
      </w:r>
      <w:proofErr w:type="spellEnd"/>
      <w:r w:rsidRPr="0012761E">
        <w:rPr>
          <w:szCs w:val="28"/>
        </w:rPr>
        <w:t xml:space="preserve"> </w:t>
      </w:r>
      <w:proofErr w:type="spellStart"/>
      <w:r w:rsidRPr="0012761E">
        <w:rPr>
          <w:szCs w:val="28"/>
        </w:rPr>
        <w:t>chế</w:t>
      </w:r>
      <w:proofErr w:type="spellEnd"/>
      <w:r w:rsidRPr="0012761E">
        <w:rPr>
          <w:szCs w:val="28"/>
        </w:rPr>
        <w:t xml:space="preserve"> </w:t>
      </w:r>
      <w:proofErr w:type="spellStart"/>
      <w:r w:rsidRPr="0012761E">
        <w:rPr>
          <w:szCs w:val="28"/>
        </w:rPr>
        <w:t>biến</w:t>
      </w:r>
      <w:proofErr w:type="spellEnd"/>
      <w:r w:rsidRPr="0012761E">
        <w:rPr>
          <w:szCs w:val="28"/>
        </w:rPr>
        <w:t xml:space="preserve"> </w:t>
      </w:r>
      <w:proofErr w:type="spellStart"/>
      <w:r w:rsidRPr="0012761E">
        <w:rPr>
          <w:szCs w:val="28"/>
        </w:rPr>
        <w:t>nông</w:t>
      </w:r>
      <w:proofErr w:type="spellEnd"/>
      <w:r w:rsidRPr="0012761E">
        <w:rPr>
          <w:szCs w:val="28"/>
        </w:rPr>
        <w:t xml:space="preserve"> </w:t>
      </w:r>
      <w:proofErr w:type="spellStart"/>
      <w:r w:rsidRPr="0012761E">
        <w:rPr>
          <w:szCs w:val="28"/>
        </w:rPr>
        <w:t>sản</w:t>
      </w:r>
      <w:proofErr w:type="spellEnd"/>
      <w:r w:rsidRPr="0012761E">
        <w:rPr>
          <w:szCs w:val="28"/>
        </w:rPr>
        <w:t xml:space="preserve"> </w:t>
      </w:r>
      <w:proofErr w:type="spellStart"/>
      <w:r w:rsidRPr="0012761E">
        <w:rPr>
          <w:szCs w:val="28"/>
        </w:rPr>
        <w:t>chất</w:t>
      </w:r>
      <w:proofErr w:type="spellEnd"/>
      <w:r w:rsidRPr="0012761E">
        <w:rPr>
          <w:szCs w:val="28"/>
        </w:rPr>
        <w:t xml:space="preserve"> </w:t>
      </w:r>
      <w:proofErr w:type="spellStart"/>
      <w:r w:rsidRPr="0012761E">
        <w:rPr>
          <w:szCs w:val="28"/>
        </w:rPr>
        <w:t>lượng</w:t>
      </w:r>
      <w:proofErr w:type="spellEnd"/>
      <w:r w:rsidRPr="0012761E">
        <w:rPr>
          <w:szCs w:val="28"/>
        </w:rPr>
        <w:t xml:space="preserve"> </w:t>
      </w:r>
      <w:proofErr w:type="spellStart"/>
      <w:r w:rsidRPr="0012761E">
        <w:rPr>
          <w:szCs w:val="28"/>
        </w:rPr>
        <w:t>cao</w:t>
      </w:r>
      <w:proofErr w:type="spellEnd"/>
      <w:r w:rsidRPr="0012761E">
        <w:rPr>
          <w:szCs w:val="28"/>
        </w:rPr>
        <w:t xml:space="preserve"> </w:t>
      </w:r>
      <w:proofErr w:type="spellStart"/>
      <w:r w:rsidRPr="0012761E">
        <w:rPr>
          <w:szCs w:val="28"/>
        </w:rPr>
        <w:t>được</w:t>
      </w:r>
      <w:proofErr w:type="spellEnd"/>
      <w:r w:rsidRPr="0012761E">
        <w:rPr>
          <w:szCs w:val="28"/>
        </w:rPr>
        <w:t xml:space="preserve"> </w:t>
      </w:r>
      <w:proofErr w:type="spellStart"/>
      <w:r w:rsidRPr="0012761E">
        <w:rPr>
          <w:szCs w:val="28"/>
        </w:rPr>
        <w:t>xây</w:t>
      </w:r>
      <w:proofErr w:type="spellEnd"/>
      <w:r w:rsidRPr="0012761E">
        <w:rPr>
          <w:szCs w:val="28"/>
        </w:rPr>
        <w:t xml:space="preserve"> </w:t>
      </w:r>
      <w:proofErr w:type="spellStart"/>
      <w:r w:rsidRPr="0012761E">
        <w:rPr>
          <w:szCs w:val="28"/>
        </w:rPr>
        <w:t>dựng</w:t>
      </w:r>
      <w:proofErr w:type="spellEnd"/>
      <w:r w:rsidRPr="0012761E">
        <w:rPr>
          <w:szCs w:val="28"/>
        </w:rPr>
        <w:t xml:space="preserve"> </w:t>
      </w:r>
      <w:proofErr w:type="spellStart"/>
      <w:r w:rsidRPr="0012761E">
        <w:rPr>
          <w:szCs w:val="28"/>
        </w:rPr>
        <w:t>trên</w:t>
      </w:r>
      <w:proofErr w:type="spellEnd"/>
      <w:r w:rsidRPr="0012761E">
        <w:rPr>
          <w:szCs w:val="28"/>
        </w:rPr>
        <w:t xml:space="preserve"> </w:t>
      </w:r>
      <w:proofErr w:type="spellStart"/>
      <w:r w:rsidRPr="0012761E">
        <w:rPr>
          <w:szCs w:val="28"/>
        </w:rPr>
        <w:t>địa</w:t>
      </w:r>
      <w:proofErr w:type="spellEnd"/>
      <w:r w:rsidRPr="0012761E">
        <w:rPr>
          <w:szCs w:val="28"/>
        </w:rPr>
        <w:t xml:space="preserve"> </w:t>
      </w:r>
      <w:proofErr w:type="spellStart"/>
      <w:r w:rsidRPr="0012761E">
        <w:rPr>
          <w:szCs w:val="28"/>
        </w:rPr>
        <w:t>bàn</w:t>
      </w:r>
      <w:proofErr w:type="spellEnd"/>
      <w:r w:rsidRPr="0012761E">
        <w:rPr>
          <w:szCs w:val="28"/>
        </w:rPr>
        <w:t xml:space="preserve">, </w:t>
      </w:r>
      <w:proofErr w:type="spellStart"/>
      <w:r w:rsidR="004745D2">
        <w:rPr>
          <w:szCs w:val="28"/>
        </w:rPr>
        <w:t>việc</w:t>
      </w:r>
      <w:proofErr w:type="spellEnd"/>
      <w:r w:rsidR="004745D2">
        <w:rPr>
          <w:szCs w:val="28"/>
        </w:rPr>
        <w:t xml:space="preserve"> </w:t>
      </w:r>
      <w:proofErr w:type="spellStart"/>
      <w:r w:rsidRPr="0012761E">
        <w:rPr>
          <w:szCs w:val="28"/>
        </w:rPr>
        <w:t>thu</w:t>
      </w:r>
      <w:proofErr w:type="spellEnd"/>
      <w:r w:rsidRPr="0012761E">
        <w:rPr>
          <w:szCs w:val="28"/>
        </w:rPr>
        <w:t xml:space="preserve"> </w:t>
      </w:r>
      <w:proofErr w:type="spellStart"/>
      <w:r w:rsidRPr="0012761E">
        <w:rPr>
          <w:szCs w:val="28"/>
        </w:rPr>
        <w:t>hút</w:t>
      </w:r>
      <w:proofErr w:type="spellEnd"/>
      <w:r w:rsidRPr="0012761E">
        <w:rPr>
          <w:szCs w:val="28"/>
        </w:rPr>
        <w:t xml:space="preserve"> </w:t>
      </w:r>
      <w:proofErr w:type="spellStart"/>
      <w:r w:rsidRPr="0012761E">
        <w:rPr>
          <w:szCs w:val="28"/>
        </w:rPr>
        <w:t>lao</w:t>
      </w:r>
      <w:proofErr w:type="spellEnd"/>
      <w:r w:rsidRPr="0012761E">
        <w:rPr>
          <w:szCs w:val="28"/>
        </w:rPr>
        <w:t xml:space="preserve"> </w:t>
      </w:r>
      <w:proofErr w:type="spellStart"/>
      <w:r w:rsidRPr="0012761E">
        <w:rPr>
          <w:szCs w:val="28"/>
        </w:rPr>
        <w:t>động</w:t>
      </w:r>
      <w:proofErr w:type="spellEnd"/>
      <w:r w:rsidRPr="0012761E">
        <w:rPr>
          <w:szCs w:val="28"/>
        </w:rPr>
        <w:t xml:space="preserve"> </w:t>
      </w:r>
      <w:r w:rsidRPr="0012761E">
        <w:rPr>
          <w:i/>
          <w:szCs w:val="28"/>
        </w:rPr>
        <w:t>(</w:t>
      </w:r>
      <w:proofErr w:type="spellStart"/>
      <w:r w:rsidRPr="0012761E">
        <w:rPr>
          <w:i/>
          <w:szCs w:val="28"/>
        </w:rPr>
        <w:t>Nhân</w:t>
      </w:r>
      <w:proofErr w:type="spellEnd"/>
      <w:r w:rsidRPr="0012761E">
        <w:rPr>
          <w:i/>
          <w:szCs w:val="28"/>
        </w:rPr>
        <w:t xml:space="preserve"> </w:t>
      </w:r>
      <w:proofErr w:type="spellStart"/>
      <w:r w:rsidRPr="0012761E">
        <w:rPr>
          <w:i/>
          <w:szCs w:val="28"/>
        </w:rPr>
        <w:t>dân</w:t>
      </w:r>
      <w:proofErr w:type="spellEnd"/>
      <w:r w:rsidRPr="0012761E">
        <w:rPr>
          <w:i/>
          <w:szCs w:val="28"/>
        </w:rPr>
        <w:t xml:space="preserve"> </w:t>
      </w:r>
      <w:proofErr w:type="spellStart"/>
      <w:r w:rsidRPr="0012761E">
        <w:rPr>
          <w:i/>
          <w:szCs w:val="28"/>
        </w:rPr>
        <w:t>xã</w:t>
      </w:r>
      <w:proofErr w:type="spellEnd"/>
      <w:r w:rsidRPr="0012761E">
        <w:rPr>
          <w:i/>
          <w:szCs w:val="28"/>
        </w:rPr>
        <w:t xml:space="preserve"> </w:t>
      </w:r>
      <w:proofErr w:type="spellStart"/>
      <w:r w:rsidRPr="0012761E">
        <w:rPr>
          <w:i/>
          <w:szCs w:val="28"/>
        </w:rPr>
        <w:t>Thạnh</w:t>
      </w:r>
      <w:proofErr w:type="spellEnd"/>
      <w:r w:rsidRPr="0012761E">
        <w:rPr>
          <w:i/>
          <w:szCs w:val="28"/>
        </w:rPr>
        <w:t xml:space="preserve"> </w:t>
      </w:r>
      <w:proofErr w:type="spellStart"/>
      <w:r w:rsidRPr="0012761E">
        <w:rPr>
          <w:i/>
          <w:szCs w:val="28"/>
        </w:rPr>
        <w:t>Đức</w:t>
      </w:r>
      <w:proofErr w:type="spellEnd"/>
      <w:r w:rsidRPr="0012761E">
        <w:rPr>
          <w:i/>
          <w:szCs w:val="28"/>
        </w:rPr>
        <w:t xml:space="preserve">, </w:t>
      </w:r>
      <w:proofErr w:type="spellStart"/>
      <w:r w:rsidRPr="0012761E">
        <w:rPr>
          <w:i/>
          <w:szCs w:val="28"/>
        </w:rPr>
        <w:t>huyện</w:t>
      </w:r>
      <w:proofErr w:type="spellEnd"/>
      <w:r w:rsidRPr="0012761E">
        <w:rPr>
          <w:i/>
          <w:szCs w:val="28"/>
        </w:rPr>
        <w:t xml:space="preserve"> </w:t>
      </w:r>
      <w:proofErr w:type="spellStart"/>
      <w:r w:rsidRPr="0012761E">
        <w:rPr>
          <w:i/>
          <w:szCs w:val="28"/>
        </w:rPr>
        <w:t>Gò</w:t>
      </w:r>
      <w:proofErr w:type="spellEnd"/>
      <w:r w:rsidRPr="0012761E">
        <w:rPr>
          <w:i/>
          <w:szCs w:val="28"/>
        </w:rPr>
        <w:t xml:space="preserve"> </w:t>
      </w:r>
      <w:proofErr w:type="spellStart"/>
      <w:r w:rsidRPr="0012761E">
        <w:rPr>
          <w:i/>
          <w:szCs w:val="28"/>
        </w:rPr>
        <w:t>Dầu</w:t>
      </w:r>
      <w:proofErr w:type="spellEnd"/>
      <w:r w:rsidRPr="0012761E">
        <w:rPr>
          <w:i/>
          <w:szCs w:val="28"/>
        </w:rPr>
        <w:t>).</w:t>
      </w:r>
    </w:p>
    <w:p w:rsidR="00074B86" w:rsidRDefault="00074B86" w:rsidP="00E4632E">
      <w:pPr>
        <w:spacing w:before="120" w:after="120"/>
        <w:ind w:firstLine="567"/>
        <w:jc w:val="both"/>
        <w:rPr>
          <w:szCs w:val="28"/>
          <w:lang w:val="af-ZA"/>
        </w:rPr>
      </w:pPr>
      <w:r w:rsidRPr="0012761E">
        <w:rPr>
          <w:szCs w:val="28"/>
          <w:lang w:val="af-ZA"/>
        </w:rPr>
        <w:t xml:space="preserve">- Chương trình nước sạch khu vực nghĩa trang Châu Thành – Thành phố Tây Ninh, </w:t>
      </w:r>
      <w:r w:rsidR="004745D2">
        <w:rPr>
          <w:szCs w:val="28"/>
          <w:lang w:val="af-ZA"/>
        </w:rPr>
        <w:t>Trung tâm</w:t>
      </w:r>
      <w:r w:rsidRPr="0012761E">
        <w:rPr>
          <w:szCs w:val="28"/>
          <w:lang w:val="af-ZA"/>
        </w:rPr>
        <w:t xml:space="preserve"> cấp nước sạch yêu cầu nhân dân đóng tiền để chi phí nhân công đào rãnh lắp đặt đường ống nước vào các hẻm (40.000đ/m) là chưa hợp lý, đề nghị ngành chức năng xem xét lại </w:t>
      </w:r>
      <w:r w:rsidRPr="0012761E">
        <w:rPr>
          <w:i/>
          <w:szCs w:val="28"/>
          <w:lang w:val="af-ZA"/>
        </w:rPr>
        <w:t>(Nhân dân xã Thái Bình, huyện Châu Thành).</w:t>
      </w:r>
      <w:r w:rsidRPr="0012761E">
        <w:rPr>
          <w:szCs w:val="28"/>
          <w:lang w:val="af-ZA"/>
        </w:rPr>
        <w:t xml:space="preserve"> </w:t>
      </w:r>
    </w:p>
    <w:p w:rsidR="006A52BE" w:rsidRPr="006A52BE" w:rsidRDefault="006A52BE" w:rsidP="00E4632E">
      <w:pPr>
        <w:spacing w:before="120" w:after="120"/>
        <w:ind w:firstLine="567"/>
        <w:jc w:val="both"/>
        <w:rPr>
          <w:i/>
          <w:szCs w:val="28"/>
          <w:lang w:val="af-ZA"/>
        </w:rPr>
      </w:pPr>
      <w:r w:rsidRPr="0012761E">
        <w:rPr>
          <w:szCs w:val="28"/>
          <w:lang w:val="af-ZA"/>
        </w:rPr>
        <w:t>- Đề nghị sớm thi công làm trạm cấp nước phục vụ sinh hoạt cho bà con trên địa bàn ấp An Thới, xã An Hòa. Đã kiến nghị nhiều lần nhưng chưa thực hiện. (</w:t>
      </w:r>
      <w:r w:rsidRPr="0012761E">
        <w:rPr>
          <w:i/>
          <w:szCs w:val="28"/>
          <w:lang w:val="af-ZA"/>
        </w:rPr>
        <w:t>Nhân dân xã ấp An Thới, xã An Hòa, huyện Trảng Bàng).</w:t>
      </w:r>
    </w:p>
    <w:p w:rsidR="000D2667" w:rsidRPr="0012761E" w:rsidRDefault="00A60F34" w:rsidP="00E4632E">
      <w:pPr>
        <w:spacing w:before="120" w:after="120"/>
        <w:ind w:firstLine="567"/>
        <w:jc w:val="both"/>
        <w:rPr>
          <w:b/>
          <w:szCs w:val="28"/>
          <w:lang w:val="af-ZA"/>
        </w:rPr>
      </w:pPr>
      <w:r>
        <w:rPr>
          <w:b/>
          <w:szCs w:val="28"/>
          <w:lang w:val="af-ZA"/>
        </w:rPr>
        <w:t>2</w:t>
      </w:r>
      <w:r w:rsidR="00E3534F" w:rsidRPr="0012761E">
        <w:rPr>
          <w:b/>
          <w:szCs w:val="28"/>
          <w:lang w:val="af-ZA"/>
        </w:rPr>
        <w:t>.</w:t>
      </w:r>
      <w:r w:rsidR="00043E25" w:rsidRPr="0012761E">
        <w:rPr>
          <w:b/>
          <w:szCs w:val="28"/>
          <w:lang w:val="af-ZA"/>
        </w:rPr>
        <w:t xml:space="preserve"> Lĩnh vực</w:t>
      </w:r>
      <w:r w:rsidR="000D2667" w:rsidRPr="0012761E">
        <w:rPr>
          <w:b/>
          <w:szCs w:val="28"/>
          <w:lang w:val="af-ZA"/>
        </w:rPr>
        <w:t xml:space="preserve"> </w:t>
      </w:r>
      <w:r w:rsidR="00043E25" w:rsidRPr="0012761E">
        <w:rPr>
          <w:b/>
          <w:szCs w:val="28"/>
          <w:lang w:val="af-ZA"/>
        </w:rPr>
        <w:t>tài nguyên -</w:t>
      </w:r>
      <w:r w:rsidR="00353917" w:rsidRPr="0012761E">
        <w:rPr>
          <w:b/>
          <w:szCs w:val="28"/>
          <w:lang w:val="af-ZA"/>
        </w:rPr>
        <w:t xml:space="preserve"> </w:t>
      </w:r>
      <w:r w:rsidR="000D2667" w:rsidRPr="0012761E">
        <w:rPr>
          <w:b/>
          <w:szCs w:val="28"/>
          <w:lang w:val="af-ZA"/>
        </w:rPr>
        <w:t>môi trường</w:t>
      </w:r>
    </w:p>
    <w:p w:rsidR="00322FD4" w:rsidRPr="0012761E" w:rsidRDefault="00322FD4" w:rsidP="00E4632E">
      <w:pPr>
        <w:spacing w:before="120" w:after="120"/>
        <w:ind w:firstLine="567"/>
        <w:jc w:val="both"/>
        <w:rPr>
          <w:szCs w:val="28"/>
          <w:lang w:val="af-ZA"/>
        </w:rPr>
      </w:pPr>
      <w:r w:rsidRPr="0012761E">
        <w:rPr>
          <w:szCs w:val="28"/>
          <w:lang w:val="af-ZA"/>
        </w:rPr>
        <w:t xml:space="preserve">- Đề nghị ngành chức năng </w:t>
      </w:r>
      <w:r w:rsidR="00481584">
        <w:rPr>
          <w:szCs w:val="28"/>
          <w:lang w:val="af-ZA"/>
        </w:rPr>
        <w:t>kiểm tra</w:t>
      </w:r>
      <w:r w:rsidR="00270F81">
        <w:rPr>
          <w:szCs w:val="28"/>
          <w:lang w:val="af-ZA"/>
        </w:rPr>
        <w:t xml:space="preserve"> </w:t>
      </w:r>
      <w:r w:rsidR="00476286">
        <w:rPr>
          <w:szCs w:val="28"/>
          <w:lang w:val="af-ZA"/>
        </w:rPr>
        <w:t>hoạt động</w:t>
      </w:r>
      <w:r w:rsidRPr="0012761E">
        <w:rPr>
          <w:szCs w:val="28"/>
          <w:lang w:val="af-ZA"/>
        </w:rPr>
        <w:t xml:space="preserve"> của lò mổ Khải Nam và Công ty thép Tân Trang Long </w:t>
      </w:r>
      <w:r w:rsidR="008A233E" w:rsidRPr="0012761E">
        <w:rPr>
          <w:szCs w:val="28"/>
          <w:lang w:val="af-ZA"/>
        </w:rPr>
        <w:t xml:space="preserve">thuộc </w:t>
      </w:r>
      <w:r w:rsidRPr="0012761E">
        <w:rPr>
          <w:szCs w:val="28"/>
          <w:lang w:val="af-ZA"/>
        </w:rPr>
        <w:t>ấp Lộc Trát</w:t>
      </w:r>
      <w:r w:rsidR="00476286">
        <w:rPr>
          <w:szCs w:val="28"/>
          <w:lang w:val="af-ZA"/>
        </w:rPr>
        <w:t xml:space="preserve">, vì nguồn nước xả thải có mùi hôi ảnh hưởng đến </w:t>
      </w:r>
      <w:r w:rsidR="008C0E1E">
        <w:rPr>
          <w:szCs w:val="28"/>
          <w:lang w:val="af-ZA"/>
        </w:rPr>
        <w:t>sức khỏe</w:t>
      </w:r>
      <w:r w:rsidR="00476286">
        <w:rPr>
          <w:szCs w:val="28"/>
          <w:lang w:val="af-ZA"/>
        </w:rPr>
        <w:t xml:space="preserve"> của người dân</w:t>
      </w:r>
      <w:r w:rsidRPr="0012761E">
        <w:rPr>
          <w:i/>
          <w:iCs/>
          <w:szCs w:val="28"/>
          <w:lang w:val="af-ZA"/>
        </w:rPr>
        <w:t xml:space="preserve"> (Nhân dân xã Gia Lộc, huyện Trảng Bàng).</w:t>
      </w:r>
    </w:p>
    <w:p w:rsidR="00584746" w:rsidRPr="0012761E" w:rsidRDefault="00584746" w:rsidP="00844513">
      <w:pPr>
        <w:spacing w:before="120" w:after="120"/>
        <w:ind w:firstLine="567"/>
        <w:jc w:val="both"/>
        <w:rPr>
          <w:i/>
          <w:color w:val="000000"/>
          <w:szCs w:val="28"/>
          <w:lang w:val="af-ZA"/>
        </w:rPr>
      </w:pPr>
      <w:r w:rsidRPr="0012761E">
        <w:rPr>
          <w:color w:val="000000" w:themeColor="text1"/>
          <w:szCs w:val="28"/>
          <w:lang w:val="af-ZA"/>
        </w:rPr>
        <w:t xml:space="preserve">- </w:t>
      </w:r>
      <w:r w:rsidRPr="0012761E">
        <w:rPr>
          <w:color w:val="000000"/>
          <w:szCs w:val="28"/>
          <w:lang w:val="af-ZA"/>
        </w:rPr>
        <w:t xml:space="preserve">Các hộ dân trong dự án điện năng lượng Mặt trời 1,2,3 có nguyện vọng xin lùi thời gian giao đất, </w:t>
      </w:r>
      <w:r w:rsidR="00763D8C">
        <w:rPr>
          <w:color w:val="000000"/>
          <w:szCs w:val="28"/>
          <w:lang w:val="af-ZA"/>
        </w:rPr>
        <w:t>vì</w:t>
      </w:r>
      <w:r w:rsidRPr="0012761E">
        <w:rPr>
          <w:color w:val="000000"/>
          <w:szCs w:val="28"/>
          <w:lang w:val="af-ZA"/>
        </w:rPr>
        <w:t xml:space="preserve"> hoa màu của bà con chưa kịp thu hoạch </w:t>
      </w:r>
      <w:r w:rsidRPr="0012761E">
        <w:rPr>
          <w:i/>
          <w:color w:val="000000"/>
          <w:szCs w:val="28"/>
          <w:lang w:val="af-ZA"/>
        </w:rPr>
        <w:t>(Nhân dân xã Suối Đá, huyện Dương Minh Châu).</w:t>
      </w:r>
    </w:p>
    <w:p w:rsidR="00BE52BA" w:rsidRPr="0012761E" w:rsidRDefault="00E80555" w:rsidP="00B4367A">
      <w:pPr>
        <w:spacing w:before="120" w:after="120"/>
        <w:ind w:firstLine="720"/>
        <w:jc w:val="both"/>
        <w:rPr>
          <w:szCs w:val="28"/>
          <w:lang w:val="af-ZA"/>
        </w:rPr>
      </w:pPr>
      <w:r w:rsidRPr="0012761E">
        <w:rPr>
          <w:szCs w:val="28"/>
          <w:lang w:val="af-ZA"/>
        </w:rPr>
        <w:t xml:space="preserve">Trên đây là báo cáo tập hợp ý kiến, nguyện vọng nhân dân quý </w:t>
      </w:r>
      <w:r w:rsidR="00D34589" w:rsidRPr="0012761E">
        <w:rPr>
          <w:szCs w:val="28"/>
          <w:lang w:val="af-ZA"/>
        </w:rPr>
        <w:t>I</w:t>
      </w:r>
      <w:r w:rsidRPr="0012761E">
        <w:rPr>
          <w:szCs w:val="28"/>
          <w:lang w:val="af-ZA"/>
        </w:rPr>
        <w:t>I/201</w:t>
      </w:r>
      <w:r w:rsidR="006F4D04" w:rsidRPr="0012761E">
        <w:rPr>
          <w:szCs w:val="28"/>
          <w:lang w:val="af-ZA"/>
        </w:rPr>
        <w:t>8</w:t>
      </w:r>
      <w:r w:rsidRPr="0012761E">
        <w:rPr>
          <w:szCs w:val="28"/>
          <w:lang w:val="af-ZA"/>
        </w:rPr>
        <w:t xml:space="preserve"> của Ban Thường trực Ủy ban MTTQ Việt Nam tỉnh, kiến nghị UBND tỉnh quan tâm chỉ đạo các sở, ngành chức năng liên quan sớm phúc đáp giải trình để Ban Thường trực Ủy ban MTTQ Việt Nam tỉnh biết và trả lời với nhân dân. Mọi thông tin phản hồi gửi về Ban </w:t>
      </w:r>
      <w:r w:rsidRPr="0012761E">
        <w:rPr>
          <w:szCs w:val="28"/>
          <w:lang w:val="af-ZA"/>
        </w:rPr>
        <w:lastRenderedPageBreak/>
        <w:t xml:space="preserve">Thường trực Ủy ban MTTQ Việt Nam tỉnh </w:t>
      </w:r>
      <w:r w:rsidRPr="0012761E">
        <w:rPr>
          <w:i/>
          <w:szCs w:val="28"/>
          <w:lang w:val="af-ZA"/>
        </w:rPr>
        <w:t>(qua Ban tuyên giáo, sđt: 0663813786, email: bantgmt@gmail.com)</w:t>
      </w:r>
      <w:r w:rsidRPr="0012761E">
        <w:rPr>
          <w:szCs w:val="28"/>
          <w:lang w:val="af-ZA"/>
        </w:rPr>
        <w:t>.</w:t>
      </w:r>
      <w:r w:rsidRPr="0012761E">
        <w:rPr>
          <w:i/>
          <w:szCs w:val="28"/>
          <w:lang w:val="af-ZA"/>
        </w:rPr>
        <w:t xml:space="preserve"> </w:t>
      </w:r>
      <w:r w:rsidR="00927049" w:rsidRPr="0012761E">
        <w:rPr>
          <w:szCs w:val="28"/>
          <w:lang w:val="af-ZA"/>
        </w:rPr>
        <w:t xml:space="preserve">      </w:t>
      </w:r>
      <w:r w:rsidR="008945BC" w:rsidRPr="0012761E">
        <w:rPr>
          <w:szCs w:val="28"/>
          <w:lang w:val="af-ZA"/>
        </w:rPr>
        <w:t xml:space="preserve">   </w:t>
      </w:r>
    </w:p>
    <w:p w:rsidR="00FE0762" w:rsidRPr="00814E84" w:rsidRDefault="00E80555" w:rsidP="00B4367A">
      <w:pPr>
        <w:spacing w:before="120" w:after="120"/>
        <w:ind w:firstLine="720"/>
        <w:contextualSpacing/>
        <w:jc w:val="both"/>
        <w:rPr>
          <w:lang w:val="af-ZA"/>
        </w:rPr>
      </w:pPr>
      <w:r w:rsidRPr="00814E84">
        <w:rPr>
          <w:lang w:val="af-ZA"/>
        </w:rPr>
        <w:t xml:space="preserve">      </w:t>
      </w:r>
    </w:p>
    <w:p w:rsidR="00E80555" w:rsidRDefault="00E80555" w:rsidP="00527B2E">
      <w:pPr>
        <w:tabs>
          <w:tab w:val="center" w:pos="7020"/>
        </w:tabs>
        <w:jc w:val="both"/>
        <w:rPr>
          <w:b/>
        </w:rPr>
      </w:pPr>
      <w:proofErr w:type="spellStart"/>
      <w:r w:rsidRPr="006334EC">
        <w:rPr>
          <w:b/>
          <w:i/>
        </w:rPr>
        <w:t>Nơi</w:t>
      </w:r>
      <w:proofErr w:type="spellEnd"/>
      <w:r w:rsidRPr="006334EC">
        <w:rPr>
          <w:b/>
          <w:i/>
        </w:rPr>
        <w:t xml:space="preserve"> </w:t>
      </w:r>
      <w:proofErr w:type="spellStart"/>
      <w:r w:rsidRPr="006334EC">
        <w:rPr>
          <w:b/>
          <w:i/>
        </w:rPr>
        <w:t>nhận</w:t>
      </w:r>
      <w:proofErr w:type="spellEnd"/>
      <w:r w:rsidRPr="006334EC">
        <w:rPr>
          <w:b/>
          <w:i/>
        </w:rPr>
        <w:t>:</w:t>
      </w:r>
      <w:r w:rsidRPr="006334EC">
        <w:rPr>
          <w:b/>
          <w:sz w:val="36"/>
        </w:rPr>
        <w:t xml:space="preserve">  </w:t>
      </w:r>
      <w:r w:rsidRPr="006334EC">
        <w:rPr>
          <w:b/>
          <w:sz w:val="32"/>
        </w:rPr>
        <w:t xml:space="preserve">  </w:t>
      </w:r>
      <w:r>
        <w:rPr>
          <w:b/>
        </w:rPr>
        <w:tab/>
      </w:r>
      <w:r>
        <w:t>TM. BAN THƯỜNG TRỰC</w:t>
      </w:r>
      <w:r>
        <w:rPr>
          <w:b/>
        </w:rPr>
        <w:t xml:space="preserve">                                                                     </w:t>
      </w:r>
    </w:p>
    <w:p w:rsidR="00E80555" w:rsidRDefault="00E80555" w:rsidP="00527B2E">
      <w:pPr>
        <w:tabs>
          <w:tab w:val="center" w:pos="7020"/>
        </w:tabs>
        <w:jc w:val="both"/>
      </w:pPr>
      <w:r>
        <w:rPr>
          <w:sz w:val="22"/>
        </w:rPr>
        <w:t>- BTG MTTW;</w:t>
      </w:r>
      <w:r>
        <w:rPr>
          <w:sz w:val="22"/>
        </w:rPr>
        <w:tab/>
      </w:r>
      <w:r w:rsidRPr="003C7239">
        <w:rPr>
          <w:b/>
        </w:rPr>
        <w:t>PHÓ</w:t>
      </w:r>
      <w:r>
        <w:rPr>
          <w:sz w:val="22"/>
        </w:rPr>
        <w:t xml:space="preserve"> </w:t>
      </w:r>
      <w:r>
        <w:rPr>
          <w:b/>
        </w:rPr>
        <w:t>CHỦ TỊCH</w:t>
      </w:r>
      <w:r>
        <w:tab/>
      </w:r>
    </w:p>
    <w:p w:rsidR="00A52903" w:rsidRPr="001E643F" w:rsidRDefault="00E80555" w:rsidP="00527B2E">
      <w:pPr>
        <w:tabs>
          <w:tab w:val="center" w:pos="7020"/>
        </w:tabs>
        <w:ind w:right="-109"/>
        <w:jc w:val="both"/>
        <w:rPr>
          <w:sz w:val="22"/>
        </w:rPr>
      </w:pPr>
      <w:r>
        <w:rPr>
          <w:sz w:val="22"/>
        </w:rPr>
        <w:t xml:space="preserve">- TT.TU; </w:t>
      </w:r>
    </w:p>
    <w:p w:rsidR="00E80555" w:rsidRDefault="00E80555" w:rsidP="00527B2E">
      <w:pPr>
        <w:tabs>
          <w:tab w:val="center" w:pos="7020"/>
        </w:tabs>
        <w:jc w:val="both"/>
        <w:rPr>
          <w:sz w:val="22"/>
        </w:rPr>
      </w:pPr>
      <w:r>
        <w:rPr>
          <w:sz w:val="22"/>
        </w:rPr>
        <w:t xml:space="preserve">- UBND </w:t>
      </w:r>
      <w:proofErr w:type="spellStart"/>
      <w:r>
        <w:rPr>
          <w:sz w:val="22"/>
        </w:rPr>
        <w:t>tỉnh</w:t>
      </w:r>
      <w:proofErr w:type="spellEnd"/>
      <w:r>
        <w:rPr>
          <w:sz w:val="22"/>
        </w:rPr>
        <w:t xml:space="preserve">;   </w:t>
      </w:r>
      <w:r>
        <w:rPr>
          <w:sz w:val="22"/>
        </w:rPr>
        <w:tab/>
      </w:r>
      <w:r w:rsidR="00B5462A">
        <w:rPr>
          <w:sz w:val="22"/>
        </w:rPr>
        <w:t>(</w:t>
      </w:r>
      <w:proofErr w:type="spellStart"/>
      <w:r w:rsidR="00B5462A">
        <w:rPr>
          <w:sz w:val="22"/>
        </w:rPr>
        <w:t>đã</w:t>
      </w:r>
      <w:proofErr w:type="spellEnd"/>
      <w:r w:rsidR="00B5462A">
        <w:rPr>
          <w:sz w:val="22"/>
        </w:rPr>
        <w:t xml:space="preserve"> </w:t>
      </w:r>
      <w:proofErr w:type="spellStart"/>
      <w:r w:rsidR="00B5462A">
        <w:rPr>
          <w:sz w:val="22"/>
        </w:rPr>
        <w:t>ký</w:t>
      </w:r>
      <w:proofErr w:type="spellEnd"/>
      <w:r w:rsidR="00B5462A">
        <w:rPr>
          <w:sz w:val="22"/>
        </w:rPr>
        <w:t>)</w:t>
      </w:r>
    </w:p>
    <w:p w:rsidR="00E80555" w:rsidRDefault="00E80555" w:rsidP="00527B2E">
      <w:pPr>
        <w:tabs>
          <w:tab w:val="center" w:pos="7020"/>
        </w:tabs>
        <w:jc w:val="both"/>
        <w:rPr>
          <w:sz w:val="22"/>
        </w:rPr>
      </w:pPr>
      <w:r>
        <w:rPr>
          <w:sz w:val="22"/>
        </w:rPr>
        <w:t>- BDVTU, BTGTU;</w:t>
      </w:r>
      <w:r w:rsidRPr="00CA7E9F">
        <w:rPr>
          <w:sz w:val="22"/>
        </w:rPr>
        <w:t xml:space="preserve"> </w:t>
      </w:r>
      <w:r>
        <w:rPr>
          <w:sz w:val="22"/>
        </w:rPr>
        <w:t xml:space="preserve">                                                                                                                      </w:t>
      </w:r>
    </w:p>
    <w:p w:rsidR="00A52903" w:rsidRPr="00A52903" w:rsidRDefault="00E80555" w:rsidP="00527B2E">
      <w:pPr>
        <w:tabs>
          <w:tab w:val="center" w:pos="7020"/>
        </w:tabs>
        <w:jc w:val="both"/>
        <w:rPr>
          <w:b/>
        </w:rPr>
      </w:pPr>
      <w:r>
        <w:rPr>
          <w:sz w:val="22"/>
        </w:rPr>
        <w:t xml:space="preserve">- BTT.UBMTTQVN </w:t>
      </w:r>
      <w:proofErr w:type="spellStart"/>
      <w:r>
        <w:rPr>
          <w:sz w:val="22"/>
        </w:rPr>
        <w:t>tỉnh</w:t>
      </w:r>
      <w:proofErr w:type="spellEnd"/>
      <w:r>
        <w:rPr>
          <w:sz w:val="22"/>
        </w:rPr>
        <w:t>;</w:t>
      </w:r>
      <w:r>
        <w:rPr>
          <w:b/>
        </w:rPr>
        <w:t xml:space="preserve">                                                                </w:t>
      </w:r>
    </w:p>
    <w:p w:rsidR="00E80555" w:rsidRPr="008945BC" w:rsidRDefault="00E80555" w:rsidP="00527B2E">
      <w:pPr>
        <w:tabs>
          <w:tab w:val="center" w:pos="7020"/>
        </w:tabs>
        <w:jc w:val="both"/>
        <w:rPr>
          <w:b/>
        </w:rPr>
      </w:pPr>
      <w:r>
        <w:rPr>
          <w:sz w:val="22"/>
        </w:rPr>
        <w:t xml:space="preserve">- </w:t>
      </w:r>
      <w:proofErr w:type="spellStart"/>
      <w:r>
        <w:rPr>
          <w:sz w:val="22"/>
        </w:rPr>
        <w:t>Lưu</w:t>
      </w:r>
      <w:proofErr w:type="spellEnd"/>
      <w:r>
        <w:rPr>
          <w:sz w:val="22"/>
        </w:rPr>
        <w:t xml:space="preserve">: VP -BTG, MTTQ </w:t>
      </w:r>
      <w:proofErr w:type="spellStart"/>
      <w:r>
        <w:rPr>
          <w:sz w:val="22"/>
        </w:rPr>
        <w:t>tỉnh</w:t>
      </w:r>
      <w:proofErr w:type="spellEnd"/>
      <w:r>
        <w:rPr>
          <w:sz w:val="22"/>
        </w:rPr>
        <w:t>.</w:t>
      </w:r>
      <w:r w:rsidRPr="001E643F">
        <w:rPr>
          <w:b/>
        </w:rPr>
        <w:t xml:space="preserve"> </w:t>
      </w:r>
      <w:r>
        <w:rPr>
          <w:b/>
        </w:rPr>
        <w:t xml:space="preserve">                          </w:t>
      </w:r>
      <w:r w:rsidR="008945BC">
        <w:rPr>
          <w:b/>
        </w:rPr>
        <w:t xml:space="preserve">           </w:t>
      </w:r>
      <w:r w:rsidR="00136194">
        <w:rPr>
          <w:b/>
        </w:rPr>
        <w:t xml:space="preserve"> </w:t>
      </w:r>
      <w:r w:rsidR="008945BC">
        <w:rPr>
          <w:b/>
        </w:rPr>
        <w:t xml:space="preserve">  </w:t>
      </w:r>
      <w:r w:rsidR="006002D0">
        <w:rPr>
          <w:b/>
        </w:rPr>
        <w:tab/>
      </w:r>
      <w:proofErr w:type="spellStart"/>
      <w:r>
        <w:rPr>
          <w:b/>
        </w:rPr>
        <w:t>Nguyễn</w:t>
      </w:r>
      <w:proofErr w:type="spellEnd"/>
      <w:r>
        <w:rPr>
          <w:b/>
        </w:rPr>
        <w:t xml:space="preserve"> </w:t>
      </w:r>
      <w:proofErr w:type="spellStart"/>
      <w:r w:rsidR="006002D0">
        <w:rPr>
          <w:b/>
        </w:rPr>
        <w:t>Văn</w:t>
      </w:r>
      <w:proofErr w:type="spellEnd"/>
      <w:r w:rsidR="006002D0">
        <w:rPr>
          <w:b/>
        </w:rPr>
        <w:t xml:space="preserve"> </w:t>
      </w:r>
      <w:proofErr w:type="spellStart"/>
      <w:r w:rsidR="006002D0">
        <w:rPr>
          <w:b/>
        </w:rPr>
        <w:t>Nhiếm</w:t>
      </w:r>
      <w:proofErr w:type="spellEnd"/>
      <w:r>
        <w:t xml:space="preserve"> </w:t>
      </w:r>
    </w:p>
    <w:sectPr w:rsidR="00E80555" w:rsidRPr="008945BC" w:rsidSect="002A70FE">
      <w:pgSz w:w="12240" w:h="15840"/>
      <w:pgMar w:top="990" w:right="99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defaultTabStop w:val="720"/>
  <w:characterSpacingControl w:val="doNotCompress"/>
  <w:compat/>
  <w:rsids>
    <w:rsidRoot w:val="0059018A"/>
    <w:rsid w:val="000027E0"/>
    <w:rsid w:val="0000600C"/>
    <w:rsid w:val="000115AC"/>
    <w:rsid w:val="00023A4D"/>
    <w:rsid w:val="000312B6"/>
    <w:rsid w:val="00043E25"/>
    <w:rsid w:val="0005597E"/>
    <w:rsid w:val="00060541"/>
    <w:rsid w:val="00074B86"/>
    <w:rsid w:val="00083271"/>
    <w:rsid w:val="0008441E"/>
    <w:rsid w:val="0009379D"/>
    <w:rsid w:val="000A767B"/>
    <w:rsid w:val="000D2667"/>
    <w:rsid w:val="000D79DA"/>
    <w:rsid w:val="00113A0C"/>
    <w:rsid w:val="001151E4"/>
    <w:rsid w:val="00121CDA"/>
    <w:rsid w:val="00126B28"/>
    <w:rsid w:val="0012761E"/>
    <w:rsid w:val="00136194"/>
    <w:rsid w:val="00157DB1"/>
    <w:rsid w:val="00160488"/>
    <w:rsid w:val="00176A5D"/>
    <w:rsid w:val="001828AD"/>
    <w:rsid w:val="00197B9D"/>
    <w:rsid w:val="001A155A"/>
    <w:rsid w:val="001A4ADB"/>
    <w:rsid w:val="001F42A7"/>
    <w:rsid w:val="00222F9C"/>
    <w:rsid w:val="002450A2"/>
    <w:rsid w:val="00254340"/>
    <w:rsid w:val="00267243"/>
    <w:rsid w:val="00270F81"/>
    <w:rsid w:val="00283EBD"/>
    <w:rsid w:val="002A20B9"/>
    <w:rsid w:val="002A70FE"/>
    <w:rsid w:val="002D196E"/>
    <w:rsid w:val="00315173"/>
    <w:rsid w:val="00322FD4"/>
    <w:rsid w:val="00327076"/>
    <w:rsid w:val="00334867"/>
    <w:rsid w:val="0033649B"/>
    <w:rsid w:val="00341C26"/>
    <w:rsid w:val="00343D13"/>
    <w:rsid w:val="00353917"/>
    <w:rsid w:val="00355415"/>
    <w:rsid w:val="003737BE"/>
    <w:rsid w:val="00373AEA"/>
    <w:rsid w:val="00386D20"/>
    <w:rsid w:val="0039125F"/>
    <w:rsid w:val="003B4330"/>
    <w:rsid w:val="003C1D1F"/>
    <w:rsid w:val="003E31A0"/>
    <w:rsid w:val="0040094B"/>
    <w:rsid w:val="004049D3"/>
    <w:rsid w:val="004052EE"/>
    <w:rsid w:val="004247D2"/>
    <w:rsid w:val="004323D5"/>
    <w:rsid w:val="0043632F"/>
    <w:rsid w:val="00436D00"/>
    <w:rsid w:val="0044018D"/>
    <w:rsid w:val="0044188D"/>
    <w:rsid w:val="00451DFF"/>
    <w:rsid w:val="00462271"/>
    <w:rsid w:val="004723F1"/>
    <w:rsid w:val="004745D2"/>
    <w:rsid w:val="00476286"/>
    <w:rsid w:val="00481584"/>
    <w:rsid w:val="00487B13"/>
    <w:rsid w:val="00491DA6"/>
    <w:rsid w:val="004963BE"/>
    <w:rsid w:val="00496E02"/>
    <w:rsid w:val="004B374C"/>
    <w:rsid w:val="004D0B5D"/>
    <w:rsid w:val="004D3C6A"/>
    <w:rsid w:val="004D54DF"/>
    <w:rsid w:val="004E4714"/>
    <w:rsid w:val="004E7972"/>
    <w:rsid w:val="005005F8"/>
    <w:rsid w:val="00500D86"/>
    <w:rsid w:val="005127E1"/>
    <w:rsid w:val="00527B2E"/>
    <w:rsid w:val="00534D05"/>
    <w:rsid w:val="00542937"/>
    <w:rsid w:val="00550AB7"/>
    <w:rsid w:val="00561EF0"/>
    <w:rsid w:val="00565E5E"/>
    <w:rsid w:val="00565F14"/>
    <w:rsid w:val="00577F2C"/>
    <w:rsid w:val="005823CA"/>
    <w:rsid w:val="00584746"/>
    <w:rsid w:val="0059018A"/>
    <w:rsid w:val="005917E8"/>
    <w:rsid w:val="0059320E"/>
    <w:rsid w:val="005A12F8"/>
    <w:rsid w:val="005A2C16"/>
    <w:rsid w:val="005D5DD3"/>
    <w:rsid w:val="005D68D2"/>
    <w:rsid w:val="006002D0"/>
    <w:rsid w:val="00603037"/>
    <w:rsid w:val="006066BE"/>
    <w:rsid w:val="006171C8"/>
    <w:rsid w:val="00621F7A"/>
    <w:rsid w:val="00623EBA"/>
    <w:rsid w:val="0063416B"/>
    <w:rsid w:val="00636F2B"/>
    <w:rsid w:val="006408EF"/>
    <w:rsid w:val="0064333A"/>
    <w:rsid w:val="00644F17"/>
    <w:rsid w:val="00645ED4"/>
    <w:rsid w:val="006479FB"/>
    <w:rsid w:val="00666ED3"/>
    <w:rsid w:val="0067589C"/>
    <w:rsid w:val="0068515D"/>
    <w:rsid w:val="00687256"/>
    <w:rsid w:val="00690E2C"/>
    <w:rsid w:val="00694020"/>
    <w:rsid w:val="006A52BE"/>
    <w:rsid w:val="006A6AD9"/>
    <w:rsid w:val="006B29BC"/>
    <w:rsid w:val="006C3DD5"/>
    <w:rsid w:val="006C5E9C"/>
    <w:rsid w:val="006D3CD0"/>
    <w:rsid w:val="006D433E"/>
    <w:rsid w:val="006D6A1C"/>
    <w:rsid w:val="006F4D04"/>
    <w:rsid w:val="006F7D0A"/>
    <w:rsid w:val="00703B80"/>
    <w:rsid w:val="00705774"/>
    <w:rsid w:val="007144B4"/>
    <w:rsid w:val="00716F07"/>
    <w:rsid w:val="0072070F"/>
    <w:rsid w:val="007457F7"/>
    <w:rsid w:val="007542B6"/>
    <w:rsid w:val="00754473"/>
    <w:rsid w:val="007552E5"/>
    <w:rsid w:val="007609D7"/>
    <w:rsid w:val="00763D8C"/>
    <w:rsid w:val="00767CA3"/>
    <w:rsid w:val="007B3A05"/>
    <w:rsid w:val="007B5F8E"/>
    <w:rsid w:val="007C5875"/>
    <w:rsid w:val="007D1989"/>
    <w:rsid w:val="007D79EE"/>
    <w:rsid w:val="007E3749"/>
    <w:rsid w:val="007F6033"/>
    <w:rsid w:val="00804843"/>
    <w:rsid w:val="00804B6A"/>
    <w:rsid w:val="008074C4"/>
    <w:rsid w:val="00814E84"/>
    <w:rsid w:val="00837850"/>
    <w:rsid w:val="00844513"/>
    <w:rsid w:val="00846E15"/>
    <w:rsid w:val="00866A5F"/>
    <w:rsid w:val="00876A23"/>
    <w:rsid w:val="00893EF1"/>
    <w:rsid w:val="008940D1"/>
    <w:rsid w:val="008945BC"/>
    <w:rsid w:val="008A233E"/>
    <w:rsid w:val="008A3424"/>
    <w:rsid w:val="008A4134"/>
    <w:rsid w:val="008B3AB6"/>
    <w:rsid w:val="008C0E1E"/>
    <w:rsid w:val="008C3642"/>
    <w:rsid w:val="008D402F"/>
    <w:rsid w:val="008D5098"/>
    <w:rsid w:val="008E0E19"/>
    <w:rsid w:val="009103C3"/>
    <w:rsid w:val="00927049"/>
    <w:rsid w:val="0093323C"/>
    <w:rsid w:val="009339B1"/>
    <w:rsid w:val="0094477C"/>
    <w:rsid w:val="00944CC6"/>
    <w:rsid w:val="00964EB0"/>
    <w:rsid w:val="009662FB"/>
    <w:rsid w:val="00977864"/>
    <w:rsid w:val="009831D4"/>
    <w:rsid w:val="00986ECF"/>
    <w:rsid w:val="009A466E"/>
    <w:rsid w:val="009B21D7"/>
    <w:rsid w:val="009C4F10"/>
    <w:rsid w:val="009E783D"/>
    <w:rsid w:val="00A152D1"/>
    <w:rsid w:val="00A178C2"/>
    <w:rsid w:val="00A317BE"/>
    <w:rsid w:val="00A363F4"/>
    <w:rsid w:val="00A4202A"/>
    <w:rsid w:val="00A446B8"/>
    <w:rsid w:val="00A46813"/>
    <w:rsid w:val="00A52903"/>
    <w:rsid w:val="00A60056"/>
    <w:rsid w:val="00A60F34"/>
    <w:rsid w:val="00A65974"/>
    <w:rsid w:val="00AB108D"/>
    <w:rsid w:val="00AC35B5"/>
    <w:rsid w:val="00AC6133"/>
    <w:rsid w:val="00AD1103"/>
    <w:rsid w:val="00AF4E47"/>
    <w:rsid w:val="00B0724A"/>
    <w:rsid w:val="00B37F0D"/>
    <w:rsid w:val="00B4367A"/>
    <w:rsid w:val="00B45223"/>
    <w:rsid w:val="00B5462A"/>
    <w:rsid w:val="00B5723B"/>
    <w:rsid w:val="00B62FCC"/>
    <w:rsid w:val="00B73711"/>
    <w:rsid w:val="00B7774E"/>
    <w:rsid w:val="00B82AA8"/>
    <w:rsid w:val="00B96AA7"/>
    <w:rsid w:val="00BC3BB6"/>
    <w:rsid w:val="00BD4244"/>
    <w:rsid w:val="00BE52BA"/>
    <w:rsid w:val="00C1045C"/>
    <w:rsid w:val="00C13EAB"/>
    <w:rsid w:val="00C172A3"/>
    <w:rsid w:val="00C224CD"/>
    <w:rsid w:val="00C2392D"/>
    <w:rsid w:val="00C257BC"/>
    <w:rsid w:val="00C3438F"/>
    <w:rsid w:val="00C5539C"/>
    <w:rsid w:val="00C65FA1"/>
    <w:rsid w:val="00C75FE9"/>
    <w:rsid w:val="00C87DFF"/>
    <w:rsid w:val="00C96720"/>
    <w:rsid w:val="00CA42C1"/>
    <w:rsid w:val="00CB07EB"/>
    <w:rsid w:val="00CB47CE"/>
    <w:rsid w:val="00CD13AF"/>
    <w:rsid w:val="00CE20C8"/>
    <w:rsid w:val="00CF2CA0"/>
    <w:rsid w:val="00D045DB"/>
    <w:rsid w:val="00D208B5"/>
    <w:rsid w:val="00D3025F"/>
    <w:rsid w:val="00D34589"/>
    <w:rsid w:val="00D35D47"/>
    <w:rsid w:val="00D863E1"/>
    <w:rsid w:val="00D91A2A"/>
    <w:rsid w:val="00D979FD"/>
    <w:rsid w:val="00DC2F78"/>
    <w:rsid w:val="00DD71D5"/>
    <w:rsid w:val="00DE1375"/>
    <w:rsid w:val="00DE7FA6"/>
    <w:rsid w:val="00E177AC"/>
    <w:rsid w:val="00E20E38"/>
    <w:rsid w:val="00E3534F"/>
    <w:rsid w:val="00E4632E"/>
    <w:rsid w:val="00E55417"/>
    <w:rsid w:val="00E754CB"/>
    <w:rsid w:val="00E80555"/>
    <w:rsid w:val="00E90655"/>
    <w:rsid w:val="00ED1E2C"/>
    <w:rsid w:val="00ED3A40"/>
    <w:rsid w:val="00EF1093"/>
    <w:rsid w:val="00F10C8A"/>
    <w:rsid w:val="00F15E04"/>
    <w:rsid w:val="00F17D34"/>
    <w:rsid w:val="00F222F3"/>
    <w:rsid w:val="00F2672B"/>
    <w:rsid w:val="00F42A4D"/>
    <w:rsid w:val="00F47647"/>
    <w:rsid w:val="00F570D6"/>
    <w:rsid w:val="00F643E7"/>
    <w:rsid w:val="00F65BC0"/>
    <w:rsid w:val="00F761B6"/>
    <w:rsid w:val="00F767F6"/>
    <w:rsid w:val="00FB2140"/>
    <w:rsid w:val="00FB29E6"/>
    <w:rsid w:val="00FC1909"/>
    <w:rsid w:val="00FD0FC3"/>
    <w:rsid w:val="00FE0762"/>
    <w:rsid w:val="00FE6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18A"/>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7647"/>
    <w:pPr>
      <w:spacing w:before="100" w:beforeAutospacing="1" w:after="100" w:afterAutospacing="1"/>
    </w:pPr>
    <w:rPr>
      <w:sz w:val="24"/>
      <w:lang w:val="vi-VN" w:eastAsia="vi-VN"/>
    </w:rPr>
  </w:style>
  <w:style w:type="paragraph" w:styleId="BalloonText">
    <w:name w:val="Balloon Text"/>
    <w:basedOn w:val="Normal"/>
    <w:link w:val="BalloonTextChar"/>
    <w:uiPriority w:val="99"/>
    <w:semiHidden/>
    <w:unhideWhenUsed/>
    <w:rsid w:val="004E4714"/>
    <w:rPr>
      <w:rFonts w:ascii="Tahoma" w:hAnsi="Tahoma" w:cs="Tahoma"/>
      <w:sz w:val="16"/>
      <w:szCs w:val="16"/>
    </w:rPr>
  </w:style>
  <w:style w:type="character" w:customStyle="1" w:styleId="BalloonTextChar">
    <w:name w:val="Balloon Text Char"/>
    <w:basedOn w:val="DefaultParagraphFont"/>
    <w:link w:val="BalloonText"/>
    <w:uiPriority w:val="99"/>
    <w:semiHidden/>
    <w:rsid w:val="004E4714"/>
    <w:rPr>
      <w:rFonts w:ascii="Tahoma" w:eastAsia="Times New Roman" w:hAnsi="Tahoma" w:cs="Tahoma"/>
      <w:sz w:val="16"/>
      <w:szCs w:val="16"/>
    </w:rPr>
  </w:style>
  <w:style w:type="paragraph" w:customStyle="1" w:styleId="CharChar1">
    <w:name w:val="Char Char1"/>
    <w:basedOn w:val="Normal"/>
    <w:rsid w:val="00074B86"/>
    <w:pPr>
      <w:spacing w:after="160" w:line="240" w:lineRule="exact"/>
    </w:pPr>
    <w:rPr>
      <w:rFonts w:ascii="Verdana" w:hAnsi="Verdana"/>
      <w:sz w:val="20"/>
      <w:szCs w:val="20"/>
    </w:rPr>
  </w:style>
  <w:style w:type="paragraph" w:customStyle="1" w:styleId="CharChar1CharCharChar1Char">
    <w:name w:val="Char Char1 Char Char Char1 Char"/>
    <w:basedOn w:val="Normal"/>
    <w:rsid w:val="00703B80"/>
    <w:pPr>
      <w:spacing w:after="160" w:line="240" w:lineRule="exact"/>
    </w:pPr>
    <w:rPr>
      <w:rFonts w:ascii="Verdana" w:hAnsi="Verdana"/>
      <w:sz w:val="20"/>
      <w:szCs w:val="20"/>
    </w:rPr>
  </w:style>
  <w:style w:type="paragraph" w:styleId="ListParagraph">
    <w:name w:val="List Paragraph"/>
    <w:basedOn w:val="Normal"/>
    <w:uiPriority w:val="34"/>
    <w:qFormat/>
    <w:rsid w:val="00C87DFF"/>
    <w:pPr>
      <w:ind w:left="720"/>
      <w:contextualSpacing/>
    </w:pPr>
  </w:style>
</w:styles>
</file>

<file path=word/webSettings.xml><?xml version="1.0" encoding="utf-8"?>
<w:webSettings xmlns:r="http://schemas.openxmlformats.org/officeDocument/2006/relationships" xmlns:w="http://schemas.openxmlformats.org/wordprocessingml/2006/main">
  <w:divs>
    <w:div w:id="33904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FAF57-9C6B-404F-B93B-FA855478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18</cp:revision>
  <cp:lastPrinted>2018-06-22T03:47:00Z</cp:lastPrinted>
  <dcterms:created xsi:type="dcterms:W3CDTF">2018-06-25T03:17:00Z</dcterms:created>
  <dcterms:modified xsi:type="dcterms:W3CDTF">2018-07-02T09:08:00Z</dcterms:modified>
</cp:coreProperties>
</file>